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BE4A09" w14:textId="3A697D44" w:rsidR="00C301C9" w:rsidRDefault="008C0750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1" behindDoc="0" locked="0" layoutInCell="1" allowOverlap="1" wp14:anchorId="42613744" wp14:editId="0BD6DFA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1587443078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F24D7DE" wp14:editId="0959C159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2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870A3" w14:textId="25BEDCB1" w:rsidR="008C0750" w:rsidRPr="00EB1736" w:rsidRDefault="00C00C90" w:rsidP="008C075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MFL</w:t>
      </w:r>
      <w:r w:rsidR="00EB1736">
        <w:rPr>
          <w:b/>
          <w:bCs/>
          <w:sz w:val="40"/>
          <w:szCs w:val="40"/>
        </w:rPr>
        <w:t xml:space="preserve">: </w:t>
      </w:r>
      <w:r w:rsidR="008C0750" w:rsidRPr="00EB1736">
        <w:rPr>
          <w:b/>
          <w:bCs/>
          <w:sz w:val="40"/>
          <w:szCs w:val="40"/>
        </w:rPr>
        <w:t>I Can Statements</w:t>
      </w:r>
      <w:r w:rsidR="008C0750" w:rsidRPr="00EB1736">
        <w:rPr>
          <w:b/>
          <w:bCs/>
          <w:sz w:val="40"/>
          <w:szCs w:val="40"/>
        </w:rPr>
        <w:tab/>
      </w:r>
      <w:r w:rsidR="00EB1736">
        <w:rPr>
          <w:b/>
          <w:bCs/>
          <w:sz w:val="40"/>
          <w:szCs w:val="40"/>
        </w:rPr>
        <w:t>(</w:t>
      </w:r>
      <w:r w:rsidR="008C0750" w:rsidRPr="00EB1736">
        <w:rPr>
          <w:b/>
          <w:bCs/>
          <w:sz w:val="40"/>
          <w:szCs w:val="40"/>
        </w:rPr>
        <w:t>Year 3</w:t>
      </w:r>
      <w:r w:rsidR="00EB1736">
        <w:rPr>
          <w:b/>
          <w:bCs/>
          <w:sz w:val="40"/>
          <w:szCs w:val="40"/>
        </w:rPr>
        <w:t>)</w:t>
      </w:r>
    </w:p>
    <w:p w14:paraId="082D0E18" w14:textId="77777777" w:rsidR="00033232" w:rsidRDefault="00033232" w:rsidP="008C07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6"/>
        <w:gridCol w:w="2209"/>
        <w:gridCol w:w="1916"/>
        <w:gridCol w:w="1981"/>
        <w:gridCol w:w="2117"/>
        <w:gridCol w:w="2190"/>
        <w:gridCol w:w="2159"/>
      </w:tblGrid>
      <w:tr w:rsidR="0001343D" w14:paraId="59A29BA3" w14:textId="77777777" w:rsidTr="001A601A">
        <w:tc>
          <w:tcPr>
            <w:tcW w:w="2816" w:type="dxa"/>
            <w:shd w:val="clear" w:color="auto" w:fill="FFC000"/>
          </w:tcPr>
          <w:p w14:paraId="5024CD8E" w14:textId="77777777" w:rsidR="00C00C90" w:rsidRPr="008C0750" w:rsidRDefault="00C00C90" w:rsidP="008C0750">
            <w:pPr>
              <w:rPr>
                <w:sz w:val="28"/>
                <w:szCs w:val="28"/>
              </w:rPr>
            </w:pPr>
            <w:bookmarkStart w:id="0" w:name="_Hlk167448774"/>
          </w:p>
        </w:tc>
        <w:tc>
          <w:tcPr>
            <w:tcW w:w="2209" w:type="dxa"/>
            <w:shd w:val="clear" w:color="auto" w:fill="FFC000"/>
          </w:tcPr>
          <w:p w14:paraId="2EEEAD9C" w14:textId="3DF82EBE" w:rsidR="00C00C90" w:rsidRPr="009C448F" w:rsidRDefault="000940F6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Meet and </w:t>
            </w:r>
            <w:proofErr w:type="gramStart"/>
            <w:r>
              <w:rPr>
                <w:b/>
                <w:bCs/>
                <w:sz w:val="28"/>
                <w:szCs w:val="28"/>
              </w:rPr>
              <w:t>Greet</w:t>
            </w:r>
            <w:proofErr w:type="gramEnd"/>
          </w:p>
        </w:tc>
        <w:tc>
          <w:tcPr>
            <w:tcW w:w="1916" w:type="dxa"/>
            <w:shd w:val="clear" w:color="auto" w:fill="FFC000"/>
          </w:tcPr>
          <w:p w14:paraId="56EB1C8A" w14:textId="1B9958FD" w:rsidR="00C00C90" w:rsidRPr="009C448F" w:rsidRDefault="00477BA1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My Body</w:t>
            </w:r>
          </w:p>
        </w:tc>
        <w:tc>
          <w:tcPr>
            <w:tcW w:w="1981" w:type="dxa"/>
            <w:shd w:val="clear" w:color="auto" w:fill="FFC000"/>
          </w:tcPr>
          <w:p w14:paraId="247BCFAD" w14:textId="323E9E34" w:rsidR="00C00C90" w:rsidRPr="009C448F" w:rsidRDefault="00477BA1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Time To Eat</w:t>
            </w:r>
          </w:p>
        </w:tc>
        <w:tc>
          <w:tcPr>
            <w:tcW w:w="2117" w:type="dxa"/>
            <w:shd w:val="clear" w:color="auto" w:fill="FFC000"/>
          </w:tcPr>
          <w:p w14:paraId="22B7A63D" w14:textId="21F45FA9" w:rsidR="00C00C90" w:rsidRPr="009C448F" w:rsidRDefault="00477BA1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The People Around Me</w:t>
            </w:r>
          </w:p>
        </w:tc>
        <w:tc>
          <w:tcPr>
            <w:tcW w:w="2190" w:type="dxa"/>
            <w:shd w:val="clear" w:color="auto" w:fill="FFC000"/>
          </w:tcPr>
          <w:p w14:paraId="1586F82A" w14:textId="423EC6FE" w:rsidR="00C00C90" w:rsidRPr="009C448F" w:rsidRDefault="00477BA1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All About School</w:t>
            </w:r>
          </w:p>
        </w:tc>
        <w:tc>
          <w:tcPr>
            <w:tcW w:w="2159" w:type="dxa"/>
            <w:shd w:val="clear" w:color="auto" w:fill="FFC000"/>
          </w:tcPr>
          <w:p w14:paraId="75EB2976" w14:textId="2EBB6B91" w:rsidR="00C00C90" w:rsidRPr="009C448F" w:rsidRDefault="00477BA1" w:rsidP="008C0750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Tell Me When</w:t>
            </w:r>
          </w:p>
        </w:tc>
      </w:tr>
      <w:tr w:rsidR="0080783D" w:rsidRPr="009C448F" w14:paraId="0430A739" w14:textId="77777777" w:rsidTr="008C2CA7">
        <w:trPr>
          <w:trHeight w:val="19928"/>
        </w:trPr>
        <w:tc>
          <w:tcPr>
            <w:tcW w:w="2816" w:type="dxa"/>
            <w:shd w:val="clear" w:color="auto" w:fill="FFC000"/>
          </w:tcPr>
          <w:p w14:paraId="2E517406" w14:textId="77777777" w:rsidR="0080783D" w:rsidRPr="001A601A" w:rsidRDefault="0080783D" w:rsidP="001A601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1A601A">
              <w:rPr>
                <w:b/>
                <w:bCs/>
                <w:sz w:val="28"/>
                <w:szCs w:val="28"/>
              </w:rPr>
              <w:lastRenderedPageBreak/>
              <w:t>Speaking and Listening (Oracy)</w:t>
            </w:r>
          </w:p>
          <w:p w14:paraId="05DCDA18" w14:textId="77777777" w:rsidR="0080783D" w:rsidRPr="001A601A" w:rsidRDefault="0080783D" w:rsidP="001A601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1A601A">
              <w:rPr>
                <w:b/>
                <w:bCs/>
                <w:sz w:val="28"/>
                <w:szCs w:val="28"/>
              </w:rPr>
              <w:t>Reading and Writing (Literacy)</w:t>
            </w:r>
          </w:p>
          <w:p w14:paraId="04A786A1" w14:textId="77777777" w:rsidR="0080783D" w:rsidRPr="001A601A" w:rsidRDefault="0080783D" w:rsidP="001A601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1A601A">
              <w:rPr>
                <w:b/>
                <w:bCs/>
                <w:sz w:val="28"/>
                <w:szCs w:val="28"/>
              </w:rPr>
              <w:t>Stories, Songs, Poems and Rhymes</w:t>
            </w:r>
          </w:p>
          <w:p w14:paraId="29E4774A" w14:textId="77777777" w:rsidR="0080783D" w:rsidRPr="001A601A" w:rsidRDefault="0080783D" w:rsidP="001A601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1A601A">
              <w:rPr>
                <w:b/>
                <w:bCs/>
                <w:sz w:val="28"/>
                <w:szCs w:val="28"/>
              </w:rPr>
              <w:t>Grammar</w:t>
            </w:r>
          </w:p>
          <w:p w14:paraId="4E399B26" w14:textId="3CC114D5" w:rsidR="0080783D" w:rsidRPr="001A601A" w:rsidRDefault="0080783D" w:rsidP="001A601A">
            <w:pPr>
              <w:pStyle w:val="ListParagraph"/>
              <w:numPr>
                <w:ilvl w:val="0"/>
                <w:numId w:val="2"/>
              </w:numPr>
              <w:rPr>
                <w:b/>
                <w:bCs/>
                <w:sz w:val="28"/>
                <w:szCs w:val="28"/>
              </w:rPr>
            </w:pPr>
            <w:r w:rsidRPr="001A601A">
              <w:rPr>
                <w:b/>
                <w:bCs/>
                <w:sz w:val="28"/>
                <w:szCs w:val="28"/>
              </w:rPr>
              <w:t>Intercultural Understanding</w:t>
            </w:r>
          </w:p>
        </w:tc>
        <w:tc>
          <w:tcPr>
            <w:tcW w:w="2209" w:type="dxa"/>
          </w:tcPr>
          <w:p w14:paraId="5F10DB90" w14:textId="34091B8F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say hello at different times of the day</w:t>
            </w:r>
          </w:p>
          <w:p w14:paraId="087EEEF7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F10B0BE" w14:textId="182AD9A6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use formal and informal language appropriately</w:t>
            </w:r>
          </w:p>
          <w:p w14:paraId="538A1AF2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2DF7904" w14:textId="604442D3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use gestures to support my conversation</w:t>
            </w:r>
          </w:p>
          <w:p w14:paraId="4FFB3452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0966AD4" w14:textId="32823F9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introduce myself to someone else.</w:t>
            </w:r>
          </w:p>
          <w:p w14:paraId="41984016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8D9D649" w14:textId="42B00813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ask another person their name.</w:t>
            </w:r>
          </w:p>
          <w:p w14:paraId="0C285690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9FE5DB0" w14:textId="3F60AA8E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use '¿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Qué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tal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>?' as a question and choose the appropriate phrase to say how I feel.</w:t>
            </w:r>
          </w:p>
          <w:p w14:paraId="04EE1012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5A6960C" w14:textId="0A6C6B74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say goodbye in a variety of ways.</w:t>
            </w:r>
          </w:p>
          <w:p w14:paraId="0872335F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A6EED28" w14:textId="7EA5E3E1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reply to greetings with the appropriate answer.</w:t>
            </w:r>
          </w:p>
          <w:p w14:paraId="315497D9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9196465" w14:textId="13323FE3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say the numbers 0-10 in Spanish.</w:t>
            </w:r>
          </w:p>
          <w:p w14:paraId="758481D6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7525554" w14:textId="75C579A2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lastRenderedPageBreak/>
              <w:t>I can listen and repeat carefully.</w:t>
            </w:r>
          </w:p>
          <w:p w14:paraId="03CC7B1C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8D83E99" w14:textId="4260CE44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join in a song that counts in Spanish.</w:t>
            </w:r>
          </w:p>
          <w:p w14:paraId="2C0F5A0B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5D1E925" w14:textId="18B533B2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use music to help me remember new words.</w:t>
            </w:r>
          </w:p>
          <w:p w14:paraId="0C39DE6B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9324012" w14:textId="7969565D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ask how old someone is.</w:t>
            </w:r>
          </w:p>
          <w:p w14:paraId="11AAEE7B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52F5A17" w14:textId="7096A00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say my own age.</w:t>
            </w:r>
          </w:p>
          <w:p w14:paraId="35D24028" w14:textId="77777777" w:rsidR="0080783D" w:rsidRPr="002C1B84" w:rsidRDefault="0080783D" w:rsidP="008D13AF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301DFF7" w14:textId="5BF9D999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use number words in my sentences.</w:t>
            </w:r>
          </w:p>
        </w:tc>
        <w:tc>
          <w:tcPr>
            <w:tcW w:w="1916" w:type="dxa"/>
          </w:tcPr>
          <w:p w14:paraId="15C21C4E" w14:textId="687E4A72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lastRenderedPageBreak/>
              <w:t>I can say instruction words/phrases.</w:t>
            </w:r>
          </w:p>
          <w:p w14:paraId="6670C2CE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0BECA94" w14:textId="0EEE525F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do the correct action for an instruction.</w:t>
            </w:r>
          </w:p>
          <w:p w14:paraId="50B00775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3195071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match an instruction to its illustration.</w:t>
            </w:r>
          </w:p>
          <w:p w14:paraId="2C6499C0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A9C92A7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To read, listen and respond to vocabulary about the body:</w:t>
            </w:r>
          </w:p>
          <w:p w14:paraId="0F9DB1F0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A1FFA80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listen to, repeat and name different body parts.</w:t>
            </w:r>
          </w:p>
          <w:p w14:paraId="43F76538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0D8A5CA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sing a song in Spanish</w:t>
            </w:r>
          </w:p>
          <w:p w14:paraId="78FBF897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429F768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point to the correct part of the body for each word.</w:t>
            </w:r>
          </w:p>
          <w:p w14:paraId="66CAE139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F9BC193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listen to action words and show what to do and join in a game using action vocabulary.</w:t>
            </w:r>
          </w:p>
          <w:p w14:paraId="009F1155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08A840B" w14:textId="736AF995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lastRenderedPageBreak/>
              <w:t>I can listen to and repeat the Spanish words for colours carefully and match the correct word to the correct colour.</w:t>
            </w:r>
          </w:p>
          <w:p w14:paraId="129BD1D6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66B66CC" w14:textId="6DB89E03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recognise and use masculine and feminine clothing nouns using ‘un’ and ‘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una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>.’</w:t>
            </w:r>
          </w:p>
          <w:p w14:paraId="1552C77C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189C5A5" w14:textId="43F01B18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use simple conjunctions ‘y’ to link vocabulary for clothing and accessories.</w:t>
            </w:r>
          </w:p>
          <w:p w14:paraId="11921527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E4B52DC" w14:textId="233B4094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1" w:type="dxa"/>
          </w:tcPr>
          <w:p w14:paraId="61511336" w14:textId="6DF38FEA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lastRenderedPageBreak/>
              <w:t>I can recognise and repeat vocabulary about food by joining in a story.</w:t>
            </w:r>
          </w:p>
          <w:p w14:paraId="00D533A9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00A0031" w14:textId="0577C0C9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use determiner for identifying quantities and making polite requests (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unos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unas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6FF9EA2A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D01CA72" w14:textId="2F66D37D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 xml:space="preserve">I can give a preference for and against things. </w:t>
            </w:r>
          </w:p>
          <w:p w14:paraId="340DB67A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868A66A" w14:textId="2D61B33E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choose the correct determiner (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el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>/la/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los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>/las) when talking about food.</w:t>
            </w:r>
          </w:p>
          <w:p w14:paraId="0A016FFB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EAE2416" w14:textId="41336DB1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understand the difference between singular and plural when stating preferences (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gusta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>/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gustan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>)</w:t>
            </w:r>
          </w:p>
          <w:p w14:paraId="4CD2C7BE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0D1CF77" w14:textId="3A29A628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 xml:space="preserve">I can describe the colour of an object by modifying </w:t>
            </w:r>
            <w:r w:rsidRPr="002C1B84">
              <w:rPr>
                <w:rFonts w:ascii="Comic Sans MS" w:hAnsi="Comic Sans MS"/>
                <w:sz w:val="20"/>
                <w:szCs w:val="20"/>
              </w:rPr>
              <w:lastRenderedPageBreak/>
              <w:t>adjectives and understand where adjectives are placed in the sentence in Spanish.</w:t>
            </w:r>
          </w:p>
          <w:p w14:paraId="7DCCB287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862AFC2" w14:textId="25A3B006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use adjectives to describe food items and explain that an adjective spelling is dependent on number and gender.</w:t>
            </w:r>
          </w:p>
          <w:p w14:paraId="2D60DFC1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E464440" w14:textId="3AA99585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begin to spell adjectives based on grammar rules</w:t>
            </w:r>
          </w:p>
          <w:p w14:paraId="3F2068BB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A78B3CE" w14:textId="77777777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C3F5FFB" w14:textId="36683255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</w:tcPr>
          <w:p w14:paraId="1A821D21" w14:textId="755A3EDA" w:rsidR="0080783D" w:rsidRPr="002C1B84" w:rsidRDefault="0080783D" w:rsidP="00C00C90">
            <w:pPr>
              <w:pStyle w:val="Default"/>
              <w:rPr>
                <w:rFonts w:ascii="Comic Sans MS" w:hAnsi="Comic Sans MS" w:cs="Twinkl"/>
                <w:sz w:val="20"/>
                <w:szCs w:val="20"/>
              </w:rPr>
            </w:pPr>
            <w:r w:rsidRPr="002C1B84">
              <w:rPr>
                <w:rFonts w:ascii="Comic Sans MS" w:hAnsi="Comic Sans MS" w:cs="Twinkl SemiBold"/>
                <w:sz w:val="20"/>
                <w:szCs w:val="20"/>
              </w:rPr>
              <w:lastRenderedPageBreak/>
              <w:t xml:space="preserve">I can present a picture of family members using possessive determiners </w:t>
            </w:r>
            <w:r w:rsidRPr="002C1B84">
              <w:rPr>
                <w:rFonts w:ascii="Comic Sans MS" w:hAnsi="Comic Sans MS" w:cs="Twinkl"/>
                <w:sz w:val="20"/>
                <w:szCs w:val="20"/>
              </w:rPr>
              <w:t>using ‘</w:t>
            </w:r>
            <w:proofErr w:type="spellStart"/>
            <w:r w:rsidRPr="002C1B84">
              <w:rPr>
                <w:rFonts w:ascii="Comic Sans MS" w:hAnsi="Comic Sans MS" w:cs="Twinkl"/>
                <w:sz w:val="20"/>
                <w:szCs w:val="20"/>
              </w:rPr>
              <w:t>Aquí</w:t>
            </w:r>
            <w:proofErr w:type="spellEnd"/>
            <w:r w:rsidRPr="002C1B84">
              <w:rPr>
                <w:rFonts w:ascii="Comic Sans MS" w:hAnsi="Comic Sans MS" w:cs="Twinkl"/>
                <w:sz w:val="20"/>
                <w:szCs w:val="20"/>
              </w:rPr>
              <w:t xml:space="preserve"> </w:t>
            </w:r>
            <w:proofErr w:type="spellStart"/>
            <w:r w:rsidRPr="002C1B84">
              <w:rPr>
                <w:rFonts w:ascii="Comic Sans MS" w:hAnsi="Comic Sans MS" w:cs="Twinkl"/>
                <w:sz w:val="20"/>
                <w:szCs w:val="20"/>
              </w:rPr>
              <w:t>está</w:t>
            </w:r>
            <w:proofErr w:type="spellEnd"/>
            <w:r w:rsidRPr="002C1B84">
              <w:rPr>
                <w:rFonts w:ascii="Comic Sans MS" w:hAnsi="Comic Sans MS" w:cs="Twinkl"/>
                <w:sz w:val="20"/>
                <w:szCs w:val="20"/>
              </w:rPr>
              <w:t>(n)’ to explain who’s who in a picture.</w:t>
            </w:r>
          </w:p>
          <w:p w14:paraId="43D0749A" w14:textId="77777777" w:rsidR="0080783D" w:rsidRPr="002C1B84" w:rsidRDefault="0080783D" w:rsidP="00C00C90">
            <w:pPr>
              <w:pStyle w:val="Default"/>
              <w:rPr>
                <w:rFonts w:ascii="Comic Sans MS" w:hAnsi="Comic Sans MS" w:cs="Twinkl SemiBold"/>
                <w:sz w:val="20"/>
                <w:szCs w:val="20"/>
              </w:rPr>
            </w:pPr>
          </w:p>
          <w:p w14:paraId="7E392C3B" w14:textId="70007359" w:rsidR="0080783D" w:rsidRPr="002C1B84" w:rsidRDefault="0080783D" w:rsidP="00C00C90">
            <w:pPr>
              <w:pStyle w:val="Default"/>
              <w:rPr>
                <w:rFonts w:ascii="Comic Sans MS" w:hAnsi="Comic Sans MS" w:cs="Twinkl SemiBold"/>
                <w:sz w:val="20"/>
                <w:szCs w:val="20"/>
              </w:rPr>
            </w:pPr>
            <w:r w:rsidRPr="002C1B84">
              <w:rPr>
                <w:rFonts w:ascii="Comic Sans MS" w:hAnsi="Comic Sans MS" w:cs="Twinkl SemiBold"/>
                <w:sz w:val="20"/>
                <w:szCs w:val="20"/>
              </w:rPr>
              <w:t>I can use the correct verb form of ‘</w:t>
            </w:r>
            <w:proofErr w:type="spellStart"/>
            <w:r w:rsidRPr="002C1B84">
              <w:rPr>
                <w:rFonts w:ascii="Comic Sans MS" w:hAnsi="Comic Sans MS" w:cs="Twinkl SemiBold"/>
                <w:sz w:val="20"/>
                <w:szCs w:val="20"/>
              </w:rPr>
              <w:t>tener</w:t>
            </w:r>
            <w:proofErr w:type="spellEnd"/>
            <w:r w:rsidRPr="002C1B84">
              <w:rPr>
                <w:rFonts w:ascii="Comic Sans MS" w:hAnsi="Comic Sans MS" w:cs="Twinkl SemiBold"/>
                <w:sz w:val="20"/>
                <w:szCs w:val="20"/>
              </w:rPr>
              <w:t>’ when talking about pets.</w:t>
            </w:r>
          </w:p>
          <w:p w14:paraId="155A5D15" w14:textId="77777777" w:rsidR="0080783D" w:rsidRPr="002C1B84" w:rsidRDefault="0080783D" w:rsidP="00C00C90">
            <w:pPr>
              <w:pStyle w:val="Default"/>
              <w:rPr>
                <w:rFonts w:ascii="Comic Sans MS" w:hAnsi="Comic Sans MS" w:cs="Twinkl"/>
                <w:sz w:val="20"/>
                <w:szCs w:val="20"/>
              </w:rPr>
            </w:pPr>
          </w:p>
          <w:p w14:paraId="790DF6EA" w14:textId="4CCC5AE7" w:rsidR="0080783D" w:rsidRPr="002C1B84" w:rsidRDefault="0080783D" w:rsidP="00F41D9E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understand that a verb form depends on its subject.</w:t>
            </w:r>
          </w:p>
          <w:p w14:paraId="6DBDCDB1" w14:textId="77777777" w:rsidR="0080783D" w:rsidRPr="002C1B84" w:rsidRDefault="0080783D" w:rsidP="00C00C90">
            <w:pPr>
              <w:pStyle w:val="Default"/>
              <w:rPr>
                <w:rFonts w:ascii="Comic Sans MS" w:hAnsi="Comic Sans MS" w:cs="Twinkl"/>
                <w:sz w:val="20"/>
                <w:szCs w:val="20"/>
              </w:rPr>
            </w:pPr>
          </w:p>
          <w:p w14:paraId="5C0021F4" w14:textId="5AA8CB71" w:rsidR="0080783D" w:rsidRPr="002C1B84" w:rsidRDefault="0080783D" w:rsidP="001C6F3E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  <w:t>I can use songs or rhymes to help me remember new language.</w:t>
            </w:r>
          </w:p>
          <w:p w14:paraId="7C126773" w14:textId="77777777" w:rsidR="0080783D" w:rsidRPr="002C1B84" w:rsidRDefault="0080783D" w:rsidP="00C00C90">
            <w:pPr>
              <w:pStyle w:val="Default"/>
              <w:rPr>
                <w:rFonts w:ascii="Comic Sans MS" w:hAnsi="Comic Sans MS" w:cs="Twinkl"/>
                <w:sz w:val="20"/>
                <w:szCs w:val="20"/>
              </w:rPr>
            </w:pPr>
          </w:p>
          <w:p w14:paraId="2815F5D8" w14:textId="44E851FB" w:rsidR="0080783D" w:rsidRPr="002C1B84" w:rsidRDefault="0080783D" w:rsidP="001C6F3E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listen carefully to modelled pronunciation.</w:t>
            </w:r>
          </w:p>
          <w:p w14:paraId="61D6E950" w14:textId="77777777" w:rsidR="0080783D" w:rsidRPr="002C1B84" w:rsidRDefault="0080783D" w:rsidP="00C00C90">
            <w:pPr>
              <w:pStyle w:val="Default"/>
              <w:rPr>
                <w:rFonts w:ascii="Comic Sans MS" w:hAnsi="Comic Sans MS" w:cs="Twinkl"/>
                <w:sz w:val="20"/>
                <w:szCs w:val="20"/>
              </w:rPr>
            </w:pPr>
          </w:p>
          <w:p w14:paraId="75E83594" w14:textId="2692C531" w:rsidR="0080783D" w:rsidRPr="002C1B84" w:rsidRDefault="0080783D" w:rsidP="00EB24A1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  <w:t>I can use a range of vocabulary to create different sentences.</w:t>
            </w:r>
          </w:p>
          <w:p w14:paraId="0C9D8B39" w14:textId="77777777" w:rsidR="0080783D" w:rsidRPr="002C1B84" w:rsidRDefault="0080783D" w:rsidP="00EB24A1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</w:p>
          <w:p w14:paraId="489E1701" w14:textId="180ACE5D" w:rsidR="0080783D" w:rsidRPr="002C1B84" w:rsidRDefault="0080783D" w:rsidP="00EB24A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use ‘se llama’ to name a person.</w:t>
            </w:r>
          </w:p>
          <w:p w14:paraId="0841A3DE" w14:textId="77777777" w:rsidR="0080783D" w:rsidRPr="002C1B84" w:rsidRDefault="0080783D" w:rsidP="00EB24A1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</w:p>
          <w:p w14:paraId="6D896958" w14:textId="55CA8CFF" w:rsidR="0080783D" w:rsidRPr="002C1B84" w:rsidRDefault="0080783D" w:rsidP="00044B8F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can use a vocabulary bank.</w:t>
            </w:r>
          </w:p>
          <w:p w14:paraId="2541280B" w14:textId="77777777" w:rsidR="0080783D" w:rsidRPr="002C1B84" w:rsidRDefault="0080783D" w:rsidP="00EB24A1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</w:p>
          <w:p w14:paraId="41B7616B" w14:textId="1264762B" w:rsidR="0080783D" w:rsidRPr="002C1B84" w:rsidRDefault="0080783D" w:rsidP="00044B8F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make new sentences by swapping key vocabulary.</w:t>
            </w:r>
          </w:p>
          <w:p w14:paraId="5A02D8D2" w14:textId="77777777" w:rsidR="0080783D" w:rsidRPr="002C1B84" w:rsidRDefault="0080783D" w:rsidP="00E81452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</w:p>
          <w:p w14:paraId="52A86D52" w14:textId="23CC79C8" w:rsidR="0080783D" w:rsidRPr="002C1B84" w:rsidRDefault="0080783D" w:rsidP="00E81452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  <w:t>I can use Spanish pronunciation of the alphabet to spell words.</w:t>
            </w:r>
          </w:p>
          <w:p w14:paraId="7B49FFF3" w14:textId="77777777" w:rsidR="0080783D" w:rsidRPr="002C1B84" w:rsidRDefault="0080783D" w:rsidP="00E81452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</w:p>
          <w:p w14:paraId="32BB3568" w14:textId="3A7B99C2" w:rsidR="0080783D" w:rsidRPr="002C1B84" w:rsidRDefault="0080783D" w:rsidP="00EB24A1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say letters of the Spanish alphabet with good pronunciation.</w:t>
            </w:r>
          </w:p>
          <w:p w14:paraId="3159D22C" w14:textId="77777777" w:rsidR="0080783D" w:rsidRPr="002C1B84" w:rsidRDefault="0080783D" w:rsidP="00F1576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4673692B" w14:textId="4A15CACB" w:rsidR="0080783D" w:rsidRPr="002C1B84" w:rsidRDefault="0080783D" w:rsidP="009A1DDF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C1B8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ask for and give spellings using the Spanish alphabet.</w:t>
            </w:r>
          </w:p>
          <w:p w14:paraId="5FA53B37" w14:textId="77777777" w:rsidR="0080783D" w:rsidRPr="002C1B84" w:rsidRDefault="0080783D" w:rsidP="00F1576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46662DD" w14:textId="77777777" w:rsidR="0080783D" w:rsidRPr="002C1B84" w:rsidRDefault="0080783D" w:rsidP="00EB24A1">
            <w:pPr>
              <w:autoSpaceDE w:val="0"/>
              <w:autoSpaceDN w:val="0"/>
              <w:adjustRightInd w:val="0"/>
              <w:rPr>
                <w:rFonts w:ascii="Comic Sans MS" w:hAnsi="Comic Sans MS" w:cs="Twinkl SemiBold"/>
                <w:color w:val="000000"/>
                <w:kern w:val="0"/>
                <w:sz w:val="20"/>
                <w:szCs w:val="20"/>
              </w:rPr>
            </w:pPr>
          </w:p>
          <w:p w14:paraId="7422B1C8" w14:textId="77777777" w:rsidR="0080783D" w:rsidRPr="002C1B84" w:rsidRDefault="0080783D" w:rsidP="00C00C90">
            <w:pPr>
              <w:pStyle w:val="Default"/>
              <w:rPr>
                <w:rFonts w:ascii="Comic Sans MS" w:hAnsi="Comic Sans MS" w:cs="Twinkl"/>
                <w:sz w:val="20"/>
                <w:szCs w:val="20"/>
              </w:rPr>
            </w:pPr>
          </w:p>
          <w:p w14:paraId="6DE580FF" w14:textId="65265ED5" w:rsidR="0080783D" w:rsidRPr="002C1B84" w:rsidRDefault="0080783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0" w:type="dxa"/>
          </w:tcPr>
          <w:p w14:paraId="79F01C96" w14:textId="77777777" w:rsidR="0080783D" w:rsidRPr="002C1B84" w:rsidRDefault="002D7920" w:rsidP="00C00C90">
            <w:pPr>
              <w:pStyle w:val="Default"/>
              <w:rPr>
                <w:rFonts w:ascii="Comic Sans MS" w:hAnsi="Comic Sans MS" w:cs="Twinkl"/>
                <w:sz w:val="20"/>
                <w:szCs w:val="20"/>
              </w:rPr>
            </w:pPr>
            <w:r w:rsidRPr="002C1B84">
              <w:rPr>
                <w:rFonts w:ascii="Comic Sans MS" w:hAnsi="Comic Sans MS" w:cs="Twinkl"/>
                <w:sz w:val="20"/>
                <w:szCs w:val="20"/>
              </w:rPr>
              <w:lastRenderedPageBreak/>
              <w:t>To ask and explain where things are in the classroom</w:t>
            </w:r>
            <w:r w:rsidR="00970519" w:rsidRPr="002C1B84">
              <w:rPr>
                <w:rFonts w:ascii="Comic Sans MS" w:hAnsi="Comic Sans MS" w:cs="Twinkl"/>
                <w:sz w:val="20"/>
                <w:szCs w:val="20"/>
              </w:rPr>
              <w:t xml:space="preserve"> using </w:t>
            </w:r>
            <w:proofErr w:type="spellStart"/>
            <w:r w:rsidR="00970519" w:rsidRPr="002C1B84">
              <w:rPr>
                <w:rFonts w:ascii="Comic Sans MS" w:hAnsi="Comic Sans MS" w:cs="Twinkl"/>
                <w:sz w:val="20"/>
                <w:szCs w:val="20"/>
              </w:rPr>
              <w:t>D</w:t>
            </w:r>
            <w:r w:rsidR="004E3D98" w:rsidRPr="002C1B84">
              <w:rPr>
                <w:rFonts w:ascii="Comic Sans MS" w:hAnsi="Comic Sans MS" w:cs="Twinkl"/>
                <w:sz w:val="20"/>
                <w:szCs w:val="20"/>
              </w:rPr>
              <w:t>ó</w:t>
            </w:r>
            <w:r w:rsidR="00970519" w:rsidRPr="002C1B84">
              <w:rPr>
                <w:rFonts w:ascii="Comic Sans MS" w:hAnsi="Comic Sans MS" w:cs="Twinkl"/>
                <w:sz w:val="20"/>
                <w:szCs w:val="20"/>
              </w:rPr>
              <w:t>nde</w:t>
            </w:r>
            <w:proofErr w:type="spellEnd"/>
            <w:r w:rsidR="004E3D98" w:rsidRPr="002C1B84">
              <w:rPr>
                <w:rFonts w:ascii="Comic Sans MS" w:hAnsi="Comic Sans MS" w:cs="Twinkl"/>
                <w:sz w:val="20"/>
                <w:szCs w:val="20"/>
              </w:rPr>
              <w:t xml:space="preserve"> </w:t>
            </w:r>
            <w:r w:rsidR="00514529" w:rsidRPr="002C1B84">
              <w:rPr>
                <w:rFonts w:ascii="Comic Sans MS" w:hAnsi="Comic Sans MS" w:cs="Twinkl"/>
                <w:sz w:val="20"/>
                <w:szCs w:val="20"/>
              </w:rPr>
              <w:t>and</w:t>
            </w:r>
            <w:r w:rsidR="004E3D98" w:rsidRPr="002C1B84">
              <w:rPr>
                <w:rFonts w:ascii="Comic Sans MS" w:hAnsi="Comic Sans MS" w:cs="Twinkl"/>
                <w:sz w:val="20"/>
                <w:szCs w:val="20"/>
              </w:rPr>
              <w:t xml:space="preserve"> Aqui </w:t>
            </w:r>
            <w:proofErr w:type="spellStart"/>
            <w:r w:rsidR="004E3D98" w:rsidRPr="002C1B84">
              <w:rPr>
                <w:rFonts w:ascii="Comic Sans MS" w:hAnsi="Comic Sans MS" w:cs="Twinkl"/>
                <w:sz w:val="20"/>
                <w:szCs w:val="20"/>
              </w:rPr>
              <w:t>Est</w:t>
            </w:r>
            <w:r w:rsidR="00514529" w:rsidRPr="002C1B84">
              <w:rPr>
                <w:rFonts w:ascii="Comic Sans MS" w:hAnsi="Comic Sans MS" w:cs="Twinkl"/>
                <w:sz w:val="20"/>
                <w:szCs w:val="20"/>
              </w:rPr>
              <w:t>á</w:t>
            </w:r>
            <w:proofErr w:type="spellEnd"/>
            <w:r w:rsidR="00514529" w:rsidRPr="002C1B84">
              <w:rPr>
                <w:rFonts w:ascii="Comic Sans MS" w:hAnsi="Comic Sans MS" w:cs="Twinkl"/>
                <w:sz w:val="20"/>
                <w:szCs w:val="20"/>
              </w:rPr>
              <w:t xml:space="preserve">(n) </w:t>
            </w:r>
          </w:p>
          <w:p w14:paraId="21C8E772" w14:textId="77777777" w:rsidR="00514529" w:rsidRPr="002C1B84" w:rsidRDefault="00514529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3914975" w14:textId="77777777" w:rsidR="00514529" w:rsidRPr="002C1B84" w:rsidRDefault="00AB154F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 xml:space="preserve">To describe the contents of a pencil case </w:t>
            </w:r>
            <w:r w:rsidR="007E21FA" w:rsidRPr="002C1B84">
              <w:rPr>
                <w:rFonts w:ascii="Comic Sans MS" w:hAnsi="Comic Sans MS"/>
                <w:sz w:val="20"/>
                <w:szCs w:val="20"/>
              </w:rPr>
              <w:t>converting ‘</w:t>
            </w:r>
            <w:proofErr w:type="spellStart"/>
            <w:r w:rsidR="007E21FA" w:rsidRPr="002C1B84">
              <w:rPr>
                <w:rFonts w:ascii="Comic Sans MS" w:hAnsi="Comic Sans MS"/>
                <w:sz w:val="20"/>
                <w:szCs w:val="20"/>
              </w:rPr>
              <w:t>el</w:t>
            </w:r>
            <w:proofErr w:type="spellEnd"/>
            <w:r w:rsidR="007E21FA" w:rsidRPr="002C1B84">
              <w:rPr>
                <w:rFonts w:ascii="Comic Sans MS" w:hAnsi="Comic Sans MS"/>
                <w:sz w:val="20"/>
                <w:szCs w:val="20"/>
              </w:rPr>
              <w:t xml:space="preserve"> to ‘un’ and ‘la’ to ‘</w:t>
            </w:r>
            <w:proofErr w:type="spellStart"/>
            <w:r w:rsidR="007E21FA" w:rsidRPr="002C1B84">
              <w:rPr>
                <w:rFonts w:ascii="Comic Sans MS" w:hAnsi="Comic Sans MS"/>
                <w:sz w:val="20"/>
                <w:szCs w:val="20"/>
              </w:rPr>
              <w:t>una</w:t>
            </w:r>
            <w:proofErr w:type="spellEnd"/>
            <w:r w:rsidR="007E21FA" w:rsidRPr="002C1B84">
              <w:rPr>
                <w:rFonts w:ascii="Comic Sans MS" w:hAnsi="Comic Sans MS"/>
                <w:sz w:val="20"/>
                <w:szCs w:val="20"/>
              </w:rPr>
              <w:t>’.</w:t>
            </w:r>
          </w:p>
          <w:p w14:paraId="3D621B41" w14:textId="77777777" w:rsidR="007E21FA" w:rsidRPr="002C1B84" w:rsidRDefault="007E21FA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DA158B8" w14:textId="77777777" w:rsidR="007E21FA" w:rsidRPr="002C1B84" w:rsidRDefault="007E21FA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To choose the appropriate indefinite article (un/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una</w:t>
            </w:r>
            <w:proofErr w:type="spellEnd"/>
            <w:r w:rsidRPr="002C1B84">
              <w:rPr>
                <w:rFonts w:ascii="Comic Sans MS" w:hAnsi="Comic Sans MS"/>
                <w:sz w:val="20"/>
                <w:szCs w:val="20"/>
              </w:rPr>
              <w:t>) to describe the contents of a pencil case.</w:t>
            </w:r>
          </w:p>
          <w:p w14:paraId="65616C0E" w14:textId="77777777" w:rsidR="00F74717" w:rsidRPr="002C1B84" w:rsidRDefault="00F74717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5A613F5" w14:textId="77777777" w:rsidR="00F74717" w:rsidRPr="002C1B84" w:rsidRDefault="00F74717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 xml:space="preserve">To adapt the sentence En mi </w:t>
            </w:r>
            <w:proofErr w:type="spellStart"/>
            <w:r w:rsidRPr="002C1B84">
              <w:rPr>
                <w:rFonts w:ascii="Comic Sans MS" w:hAnsi="Comic Sans MS"/>
                <w:sz w:val="20"/>
                <w:szCs w:val="20"/>
              </w:rPr>
              <w:t>estuche</w:t>
            </w:r>
            <w:proofErr w:type="spellEnd"/>
            <w:r w:rsidR="000A54B0" w:rsidRPr="002C1B84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="000A54B0" w:rsidRPr="002C1B84">
              <w:rPr>
                <w:rFonts w:ascii="Comic Sans MS" w:hAnsi="Comic Sans MS"/>
                <w:sz w:val="20"/>
                <w:szCs w:val="20"/>
              </w:rPr>
              <w:t>tengo</w:t>
            </w:r>
            <w:proofErr w:type="spellEnd"/>
            <w:r w:rsidR="000A54B0" w:rsidRPr="002C1B84">
              <w:rPr>
                <w:rFonts w:ascii="Comic Sans MS" w:hAnsi="Comic Sans MS"/>
                <w:sz w:val="20"/>
                <w:szCs w:val="20"/>
              </w:rPr>
              <w:t xml:space="preserve"> un/</w:t>
            </w:r>
            <w:proofErr w:type="spellStart"/>
            <w:r w:rsidR="000A54B0" w:rsidRPr="002C1B84">
              <w:rPr>
                <w:rFonts w:ascii="Comic Sans MS" w:hAnsi="Comic Sans MS"/>
                <w:sz w:val="20"/>
                <w:szCs w:val="20"/>
              </w:rPr>
              <w:t>una</w:t>
            </w:r>
            <w:proofErr w:type="spellEnd"/>
            <w:r w:rsidR="000A54B0" w:rsidRPr="002C1B84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E7C1C57" w14:textId="77777777" w:rsidR="000A54B0" w:rsidRPr="002C1B84" w:rsidRDefault="000A54B0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A7A4F6B" w14:textId="77777777" w:rsidR="000A54B0" w:rsidRPr="002C1B84" w:rsidRDefault="000A54B0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To express opinions about school subjects using positive and negative statements (</w:t>
            </w:r>
            <w:r w:rsidR="002101EE" w:rsidRPr="002C1B84">
              <w:rPr>
                <w:rFonts w:ascii="Comic Sans MS" w:hAnsi="Comic Sans MS"/>
                <w:sz w:val="20"/>
                <w:szCs w:val="20"/>
              </w:rPr>
              <w:t xml:space="preserve">no) me </w:t>
            </w:r>
            <w:proofErr w:type="spellStart"/>
            <w:r w:rsidR="002101EE" w:rsidRPr="002C1B84">
              <w:rPr>
                <w:rFonts w:ascii="Comic Sans MS" w:hAnsi="Comic Sans MS"/>
                <w:sz w:val="20"/>
                <w:szCs w:val="20"/>
              </w:rPr>
              <w:t>gusta</w:t>
            </w:r>
            <w:proofErr w:type="spellEnd"/>
            <w:r w:rsidR="002101EE" w:rsidRPr="002C1B84">
              <w:rPr>
                <w:rFonts w:ascii="Comic Sans MS" w:hAnsi="Comic Sans MS"/>
                <w:sz w:val="20"/>
                <w:szCs w:val="20"/>
              </w:rPr>
              <w:t>(n)</w:t>
            </w:r>
          </w:p>
          <w:p w14:paraId="0678EE30" w14:textId="77777777" w:rsidR="002101EE" w:rsidRPr="002C1B84" w:rsidRDefault="002101EE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809EFA2" w14:textId="77777777" w:rsidR="002101EE" w:rsidRPr="002C1B84" w:rsidRDefault="002101EE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To listen to and follow commands.</w:t>
            </w:r>
          </w:p>
          <w:p w14:paraId="54721321" w14:textId="77777777" w:rsidR="002101EE" w:rsidRPr="002C1B84" w:rsidRDefault="002101EE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75ECA6D" w14:textId="77777777" w:rsidR="002101EE" w:rsidRPr="002C1B84" w:rsidRDefault="00540BC4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 xml:space="preserve">To ask and answer questions about places around school </w:t>
            </w:r>
            <w:r w:rsidRPr="002C1B84">
              <w:rPr>
                <w:rFonts w:ascii="Comic Sans MS" w:hAnsi="Comic Sans MS"/>
                <w:sz w:val="20"/>
                <w:szCs w:val="20"/>
              </w:rPr>
              <w:lastRenderedPageBreak/>
              <w:t xml:space="preserve">including </w:t>
            </w:r>
            <w:r w:rsidR="009B1D93" w:rsidRPr="002C1B84">
              <w:rPr>
                <w:rFonts w:ascii="Comic Sans MS" w:hAnsi="Comic Sans MS"/>
                <w:sz w:val="20"/>
                <w:szCs w:val="20"/>
              </w:rPr>
              <w:t>¿</w:t>
            </w:r>
            <w:proofErr w:type="spellStart"/>
            <w:r w:rsidR="00350C92" w:rsidRPr="002C1B84">
              <w:rPr>
                <w:rFonts w:ascii="Comic Sans MS" w:hAnsi="Comic Sans MS"/>
                <w:sz w:val="20"/>
                <w:szCs w:val="20"/>
              </w:rPr>
              <w:t>Dónde</w:t>
            </w:r>
            <w:proofErr w:type="spellEnd"/>
            <w:r w:rsidR="00350C92" w:rsidRPr="002C1B84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350C92" w:rsidRPr="002C1B84">
              <w:rPr>
                <w:rFonts w:ascii="Comic Sans MS" w:hAnsi="Comic Sans MS"/>
                <w:sz w:val="20"/>
                <w:szCs w:val="20"/>
              </w:rPr>
              <w:t>etsás</w:t>
            </w:r>
            <w:proofErr w:type="spellEnd"/>
            <w:r w:rsidR="00350C92" w:rsidRPr="002C1B84"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6F29EAF9" w14:textId="77777777" w:rsidR="00F16DBD" w:rsidRPr="002C1B84" w:rsidRDefault="00F16DB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5B3BA3C" w14:textId="5FF56BBA" w:rsidR="00F16DBD" w:rsidRPr="002C1B84" w:rsidRDefault="00F16DBD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 xml:space="preserve">I can say where I am in the school </w:t>
            </w:r>
            <w:proofErr w:type="spellStart"/>
            <w:r w:rsidR="00753D70" w:rsidRPr="002C1B84">
              <w:rPr>
                <w:rFonts w:ascii="Comic Sans MS" w:hAnsi="Comic Sans MS"/>
                <w:sz w:val="20"/>
                <w:szCs w:val="20"/>
              </w:rPr>
              <w:t>Estoy</w:t>
            </w:r>
            <w:proofErr w:type="spellEnd"/>
            <w:r w:rsidR="00753D70" w:rsidRPr="002C1B84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753D70" w:rsidRPr="002C1B84">
              <w:rPr>
                <w:rFonts w:ascii="Comic Sans MS" w:hAnsi="Comic Sans MS"/>
                <w:sz w:val="20"/>
                <w:szCs w:val="20"/>
              </w:rPr>
              <w:t>en</w:t>
            </w:r>
            <w:proofErr w:type="spellEnd"/>
            <w:r w:rsidR="00753D70" w:rsidRPr="002C1B84">
              <w:rPr>
                <w:rFonts w:ascii="Comic Sans MS" w:hAnsi="Comic Sans MS"/>
                <w:sz w:val="20"/>
                <w:szCs w:val="20"/>
              </w:rPr>
              <w:t>…</w:t>
            </w:r>
          </w:p>
          <w:p w14:paraId="625E16AF" w14:textId="77777777" w:rsidR="00753D70" w:rsidRPr="002C1B84" w:rsidRDefault="00753D70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447223E" w14:textId="3A08D0BC" w:rsidR="00A33C45" w:rsidRPr="002C1B84" w:rsidRDefault="00966003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To construct simple sentences to say what I like to do in school</w:t>
            </w:r>
            <w:r w:rsidR="00A33C45" w:rsidRPr="002C1B84">
              <w:rPr>
                <w:rFonts w:ascii="Comic Sans MS" w:hAnsi="Comic Sans MS"/>
                <w:sz w:val="20"/>
                <w:szCs w:val="20"/>
              </w:rPr>
              <w:t xml:space="preserve"> by expressing my opinion using me </w:t>
            </w:r>
            <w:proofErr w:type="spellStart"/>
            <w:r w:rsidR="00A33C45" w:rsidRPr="002C1B84">
              <w:rPr>
                <w:rFonts w:ascii="Comic Sans MS" w:hAnsi="Comic Sans MS"/>
                <w:sz w:val="20"/>
                <w:szCs w:val="20"/>
              </w:rPr>
              <w:t>gusta</w:t>
            </w:r>
            <w:proofErr w:type="spellEnd"/>
            <w:r w:rsidR="00A33C45" w:rsidRPr="002C1B84">
              <w:rPr>
                <w:rFonts w:ascii="Comic Sans MS" w:hAnsi="Comic Sans MS"/>
                <w:sz w:val="20"/>
                <w:szCs w:val="20"/>
              </w:rPr>
              <w:t xml:space="preserve"> and the infinitive verb.</w:t>
            </w:r>
          </w:p>
          <w:p w14:paraId="18E49AAB" w14:textId="77777777" w:rsidR="00753D70" w:rsidRPr="002C1B84" w:rsidRDefault="00753D70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9F9D46E" w14:textId="54FC1E2A" w:rsidR="00753D70" w:rsidRPr="002C1B84" w:rsidRDefault="00753D70" w:rsidP="00C00C90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59" w:type="dxa"/>
          </w:tcPr>
          <w:p w14:paraId="5FB7C18C" w14:textId="1566B37D" w:rsidR="0080783D" w:rsidRPr="002C1B84" w:rsidRDefault="00AD090D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lastRenderedPageBreak/>
              <w:t xml:space="preserve">I can </w:t>
            </w:r>
            <w:r w:rsidR="00AB76FD" w:rsidRPr="002C1B84">
              <w:rPr>
                <w:rFonts w:ascii="Comic Sans MS" w:hAnsi="Comic Sans MS"/>
                <w:sz w:val="20"/>
                <w:szCs w:val="20"/>
              </w:rPr>
              <w:t>identify, say in order and respond to the days of the week.</w:t>
            </w:r>
          </w:p>
          <w:p w14:paraId="50789A7A" w14:textId="77777777" w:rsidR="00FD20BD" w:rsidRPr="002C1B84" w:rsidRDefault="00FD20BD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E2F94AE" w14:textId="77777777" w:rsidR="00FD20BD" w:rsidRPr="002C1B84" w:rsidRDefault="00FD20BD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use patterns to make predictions about new vocabulary.</w:t>
            </w:r>
          </w:p>
          <w:p w14:paraId="2E4819AC" w14:textId="77777777" w:rsidR="00FD20BD" w:rsidRPr="002C1B84" w:rsidRDefault="00FD20BD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66AA9DB" w14:textId="77777777" w:rsidR="00FD20BD" w:rsidRPr="002C1B84" w:rsidRDefault="00121D62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copy modelled sounds accurately.</w:t>
            </w:r>
          </w:p>
          <w:p w14:paraId="735676AE" w14:textId="77777777" w:rsidR="00121D62" w:rsidRPr="002C1B84" w:rsidRDefault="00121D62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883473C" w14:textId="77777777" w:rsidR="00121D62" w:rsidRPr="002C1B84" w:rsidRDefault="00121D62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To listen to, read and respond to the vocabulary about months.</w:t>
            </w:r>
          </w:p>
          <w:p w14:paraId="061CBAA1" w14:textId="77777777" w:rsidR="00121D62" w:rsidRPr="002C1B84" w:rsidRDefault="00121D62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27DFE4E" w14:textId="77777777" w:rsidR="00121D62" w:rsidRPr="002C1B84" w:rsidRDefault="00121D62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sing a song in Spanish.</w:t>
            </w:r>
          </w:p>
          <w:p w14:paraId="058FA1C8" w14:textId="77777777" w:rsidR="00121D62" w:rsidRPr="002C1B84" w:rsidRDefault="00121D62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ECB1F36" w14:textId="77777777" w:rsidR="00121D62" w:rsidRPr="002C1B84" w:rsidRDefault="00AD090D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ask/answer questions about birthdays.</w:t>
            </w:r>
          </w:p>
          <w:p w14:paraId="0287D68D" w14:textId="77777777" w:rsidR="00AD090D" w:rsidRPr="002C1B84" w:rsidRDefault="00AD090D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05A834B" w14:textId="77777777" w:rsidR="00AD090D" w:rsidRPr="002C1B84" w:rsidRDefault="00913117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guess language rules by comparing English with Spanish.</w:t>
            </w:r>
          </w:p>
          <w:p w14:paraId="4060ACDE" w14:textId="77777777" w:rsidR="00913117" w:rsidRPr="002C1B84" w:rsidRDefault="00913117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48BB805" w14:textId="77777777" w:rsidR="00913117" w:rsidRPr="002C1B84" w:rsidRDefault="00913117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t>I can express/ask for dates in Spanish and know the dates of key Spanish festivals.</w:t>
            </w:r>
          </w:p>
          <w:p w14:paraId="21F3C740" w14:textId="77777777" w:rsidR="00913117" w:rsidRPr="002C1B84" w:rsidRDefault="00913117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3B8C0BA" w14:textId="77777777" w:rsidR="00913117" w:rsidRPr="002C1B84" w:rsidRDefault="0073141B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2C1B84">
              <w:rPr>
                <w:rFonts w:ascii="Comic Sans MS" w:hAnsi="Comic Sans MS"/>
                <w:sz w:val="20"/>
                <w:szCs w:val="20"/>
              </w:rPr>
              <w:lastRenderedPageBreak/>
              <w:t>I can begin to conjugate the verb ‘to be’ for past and future tense.</w:t>
            </w:r>
          </w:p>
          <w:p w14:paraId="4554EC84" w14:textId="77777777" w:rsidR="00E219E9" w:rsidRPr="002C1B84" w:rsidRDefault="00E219E9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05767AA" w14:textId="390A1EE1" w:rsidR="00E219E9" w:rsidRPr="002C1B84" w:rsidRDefault="00E219E9" w:rsidP="005A56FE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B533A" w:rsidRPr="009C448F" w14:paraId="5F119840" w14:textId="77777777" w:rsidTr="001A601A">
        <w:tc>
          <w:tcPr>
            <w:tcW w:w="2816" w:type="dxa"/>
            <w:shd w:val="clear" w:color="auto" w:fill="FFC000"/>
          </w:tcPr>
          <w:p w14:paraId="33F838B4" w14:textId="5A44A23D" w:rsidR="00C00C90" w:rsidRDefault="00CC628C" w:rsidP="008A5FE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2209" w:type="dxa"/>
          </w:tcPr>
          <w:p w14:paraId="0E320E13" w14:textId="77777777" w:rsidR="00C00C90" w:rsidRPr="001B2AC8" w:rsidRDefault="00855042" w:rsidP="008A5FEE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65E80FD1" w14:textId="77777777" w:rsidR="007773B1" w:rsidRPr="001B2AC8" w:rsidRDefault="007773B1" w:rsidP="008A5FE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A41832" w14:textId="7B74659C" w:rsidR="00892CE8" w:rsidRPr="001B2AC8" w:rsidRDefault="00CD08E7" w:rsidP="008A5FEE">
            <w:pPr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4F61B9" w:rsidRPr="001B2AC8">
                <w:rPr>
                  <w:rStyle w:val="Hyperlink"/>
                  <w:rFonts w:ascii="Comic Sans MS" w:hAnsi="Comic Sans MS"/>
                  <w:sz w:val="20"/>
                  <w:szCs w:val="20"/>
                </w:rPr>
                <w:t>Meet and Greet Vocabulary Sheet</w:t>
              </w:r>
            </w:hyperlink>
          </w:p>
        </w:tc>
        <w:tc>
          <w:tcPr>
            <w:tcW w:w="1916" w:type="dxa"/>
          </w:tcPr>
          <w:p w14:paraId="2615CADA" w14:textId="77777777" w:rsidR="004F61B9" w:rsidRPr="001B2AC8" w:rsidRDefault="004F61B9" w:rsidP="004F61B9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0CBB6970" w14:textId="77777777" w:rsidR="00C00C90" w:rsidRPr="001B2AC8" w:rsidRDefault="00C00C90" w:rsidP="008A5FE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F7FCFE" w14:textId="5E7939B5" w:rsidR="004F61B9" w:rsidRPr="001B2AC8" w:rsidRDefault="00CD08E7" w:rsidP="008A5FEE">
            <w:pPr>
              <w:rPr>
                <w:rFonts w:ascii="Comic Sans MS" w:hAnsi="Comic Sans MS"/>
                <w:sz w:val="20"/>
                <w:szCs w:val="20"/>
              </w:rPr>
            </w:pPr>
            <w:hyperlink r:id="rId12" w:history="1">
              <w:r w:rsidR="004F61B9" w:rsidRPr="001B2AC8">
                <w:rPr>
                  <w:rStyle w:val="Hyperlink"/>
                  <w:rFonts w:ascii="Comic Sans MS" w:hAnsi="Comic Sans MS"/>
                  <w:sz w:val="20"/>
                  <w:szCs w:val="20"/>
                </w:rPr>
                <w:t>My Body Vocabulary Sheet</w:t>
              </w:r>
            </w:hyperlink>
          </w:p>
        </w:tc>
        <w:tc>
          <w:tcPr>
            <w:tcW w:w="1981" w:type="dxa"/>
          </w:tcPr>
          <w:p w14:paraId="1B82C7A7" w14:textId="77777777" w:rsidR="004F61B9" w:rsidRPr="001B2AC8" w:rsidRDefault="004F61B9" w:rsidP="004F61B9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2A34F13E" w14:textId="77777777" w:rsidR="00C00C90" w:rsidRPr="001B2AC8" w:rsidRDefault="00C00C90" w:rsidP="008A5FE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BD830F6" w14:textId="70DFD7CE" w:rsidR="004F61B9" w:rsidRPr="001B2AC8" w:rsidRDefault="00CD08E7" w:rsidP="008A5FEE">
            <w:pPr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4F61B9" w:rsidRPr="001B2AC8">
                <w:rPr>
                  <w:rStyle w:val="Hyperlink"/>
                  <w:rFonts w:ascii="Comic Sans MS" w:hAnsi="Comic Sans MS"/>
                  <w:sz w:val="20"/>
                  <w:szCs w:val="20"/>
                </w:rPr>
                <w:t>Time To Eat Vocabulary Sheet</w:t>
              </w:r>
            </w:hyperlink>
          </w:p>
        </w:tc>
        <w:tc>
          <w:tcPr>
            <w:tcW w:w="2117" w:type="dxa"/>
          </w:tcPr>
          <w:p w14:paraId="4434CA2D" w14:textId="77777777" w:rsidR="004F61B9" w:rsidRPr="001B2AC8" w:rsidRDefault="004F61B9" w:rsidP="004F61B9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0972D64B" w14:textId="77777777" w:rsidR="00C00C90" w:rsidRPr="001B2AC8" w:rsidRDefault="00C00C90" w:rsidP="008A5FE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36DA24" w14:textId="15654A00" w:rsidR="004F61B9" w:rsidRPr="001B2AC8" w:rsidRDefault="00CD08E7" w:rsidP="008A5FEE">
            <w:pPr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4F61B9" w:rsidRPr="001B2AC8">
                <w:rPr>
                  <w:rStyle w:val="Hyperlink"/>
                  <w:rFonts w:ascii="Comic Sans MS" w:hAnsi="Comic Sans MS"/>
                  <w:sz w:val="20"/>
                  <w:szCs w:val="20"/>
                </w:rPr>
                <w:t>The People Around Me Vocabulary Sheet</w:t>
              </w:r>
            </w:hyperlink>
          </w:p>
        </w:tc>
        <w:tc>
          <w:tcPr>
            <w:tcW w:w="2190" w:type="dxa"/>
          </w:tcPr>
          <w:p w14:paraId="189E5ADC" w14:textId="77777777" w:rsidR="004F61B9" w:rsidRPr="001B2AC8" w:rsidRDefault="004F61B9" w:rsidP="004F61B9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5BB0287C" w14:textId="77777777" w:rsidR="00C00C90" w:rsidRPr="001B2AC8" w:rsidRDefault="00C00C90" w:rsidP="008A5FE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ECDCEE" w14:textId="6EDAB995" w:rsidR="004F61B9" w:rsidRPr="001B2AC8" w:rsidRDefault="004F61B9" w:rsidP="008A5FEE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fldChar w:fldCharType="begin"/>
            </w:r>
            <w:r w:rsidRPr="001B2AC8">
              <w:rPr>
                <w:rFonts w:ascii="Comic Sans MS" w:hAnsi="Comic Sans MS"/>
                <w:sz w:val="20"/>
                <w:szCs w:val="20"/>
              </w:rPr>
              <w:instrText>HYPERLINK "https://8602326.sharepoint.com/sites/trjteachingshareddrive/documents/8-%20School%20Improvement%20Plan/MFL/Subject%20Leader%20File%202024/5%20-%20Assessment/Key%20Vocabulary%20Sheets/Year%203/Spanish%20Knowledge%20Organiser-%20All%20about%20School%20Year%203.pdf"</w:instrText>
            </w:r>
            <w:r w:rsidRPr="001B2AC8">
              <w:rPr>
                <w:rFonts w:ascii="Comic Sans MS" w:hAnsi="Comic Sans MS"/>
                <w:sz w:val="20"/>
                <w:szCs w:val="20"/>
              </w:rPr>
            </w:r>
            <w:r w:rsidRPr="001B2AC8">
              <w:rPr>
                <w:rFonts w:ascii="Comic Sans MS" w:hAnsi="Comic Sans MS"/>
                <w:sz w:val="20"/>
                <w:szCs w:val="20"/>
              </w:rPr>
              <w:fldChar w:fldCharType="separate"/>
            </w:r>
            <w:r w:rsidRPr="001B2AC8">
              <w:rPr>
                <w:rStyle w:val="Hyperlink"/>
                <w:rFonts w:ascii="Comic Sans MS" w:hAnsi="Comic Sans MS"/>
                <w:sz w:val="20"/>
                <w:szCs w:val="20"/>
              </w:rPr>
              <w:t>All About School</w:t>
            </w:r>
          </w:p>
          <w:p w14:paraId="364128F5" w14:textId="1C175656" w:rsidR="004F61B9" w:rsidRPr="001B2AC8" w:rsidRDefault="004F61B9" w:rsidP="008A5FEE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Style w:val="Hyperlink"/>
                <w:rFonts w:ascii="Comic Sans MS" w:hAnsi="Comic Sans MS"/>
                <w:sz w:val="20"/>
                <w:szCs w:val="20"/>
              </w:rPr>
              <w:t>Vocabulary Sheet</w:t>
            </w:r>
            <w:r w:rsidRPr="001B2AC8">
              <w:rPr>
                <w:rFonts w:ascii="Comic Sans MS" w:hAnsi="Comic Sans MS"/>
                <w:sz w:val="20"/>
                <w:szCs w:val="20"/>
              </w:rPr>
              <w:fldChar w:fldCharType="end"/>
            </w:r>
          </w:p>
        </w:tc>
        <w:tc>
          <w:tcPr>
            <w:tcW w:w="2159" w:type="dxa"/>
          </w:tcPr>
          <w:p w14:paraId="25E737B3" w14:textId="77777777" w:rsidR="004F61B9" w:rsidRPr="001B2AC8" w:rsidRDefault="004F61B9" w:rsidP="004F61B9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0A9015AB" w14:textId="77777777" w:rsidR="00C00C90" w:rsidRPr="001B2AC8" w:rsidRDefault="00C00C90" w:rsidP="009848DD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CCCFCF7" w14:textId="79924547" w:rsidR="004F61B9" w:rsidRPr="001B2AC8" w:rsidRDefault="00CD08E7" w:rsidP="009848DD">
            <w:pPr>
              <w:rPr>
                <w:rFonts w:ascii="Comic Sans MS" w:hAnsi="Comic Sans MS"/>
                <w:sz w:val="20"/>
                <w:szCs w:val="20"/>
              </w:rPr>
            </w:pPr>
            <w:hyperlink r:id="rId15" w:history="1">
              <w:r w:rsidR="004F61B9" w:rsidRPr="001B2AC8">
                <w:rPr>
                  <w:rStyle w:val="Hyperlink"/>
                  <w:rFonts w:ascii="Comic Sans MS" w:hAnsi="Comic Sans MS"/>
                  <w:sz w:val="20"/>
                  <w:szCs w:val="20"/>
                </w:rPr>
                <w:t>Tell Me When Vocabulary Sheet</w:t>
              </w:r>
            </w:hyperlink>
          </w:p>
        </w:tc>
      </w:tr>
      <w:bookmarkEnd w:id="0"/>
    </w:tbl>
    <w:p w14:paraId="052FFA0C" w14:textId="77777777" w:rsidR="00621DEB" w:rsidRDefault="00621DEB" w:rsidP="008C0750">
      <w:pPr>
        <w:rPr>
          <w:sz w:val="20"/>
          <w:szCs w:val="20"/>
        </w:rPr>
      </w:pPr>
    </w:p>
    <w:p w14:paraId="3AA37D7E" w14:textId="77777777" w:rsidR="00621DEB" w:rsidRPr="009C448F" w:rsidRDefault="00621DEB" w:rsidP="008C0750">
      <w:pPr>
        <w:rPr>
          <w:sz w:val="20"/>
          <w:szCs w:val="20"/>
        </w:rPr>
      </w:pPr>
    </w:p>
    <w:p w14:paraId="794D1049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3" behindDoc="0" locked="0" layoutInCell="1" allowOverlap="1" wp14:anchorId="62641931" wp14:editId="0FE6299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2071994013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4077401C" wp14:editId="39E34F75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720327938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1B5CE" w14:textId="34CF5A49" w:rsidR="00CE7753" w:rsidRPr="00EB1736" w:rsidRDefault="00C00C90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MFL</w:t>
      </w:r>
      <w:r w:rsidR="00CE7753">
        <w:rPr>
          <w:b/>
          <w:bCs/>
          <w:sz w:val="40"/>
          <w:szCs w:val="40"/>
        </w:rPr>
        <w:t xml:space="preserve">: </w:t>
      </w:r>
      <w:r w:rsidR="00CE7753" w:rsidRPr="00EB1736">
        <w:rPr>
          <w:b/>
          <w:bCs/>
          <w:sz w:val="40"/>
          <w:szCs w:val="40"/>
        </w:rPr>
        <w:t>I Can Statements</w:t>
      </w:r>
      <w:r w:rsidR="00CE7753" w:rsidRPr="00EB1736">
        <w:rPr>
          <w:b/>
          <w:bCs/>
          <w:sz w:val="40"/>
          <w:szCs w:val="40"/>
        </w:rPr>
        <w:tab/>
      </w:r>
      <w:r w:rsidR="00CE7753">
        <w:rPr>
          <w:b/>
          <w:bCs/>
          <w:sz w:val="40"/>
          <w:szCs w:val="40"/>
        </w:rPr>
        <w:t>(</w:t>
      </w:r>
      <w:r w:rsidR="00CE7753" w:rsidRPr="00EB1736">
        <w:rPr>
          <w:b/>
          <w:bCs/>
          <w:sz w:val="40"/>
          <w:szCs w:val="40"/>
        </w:rPr>
        <w:t xml:space="preserve">Year </w:t>
      </w:r>
      <w:r w:rsidR="00CE7753">
        <w:rPr>
          <w:b/>
          <w:bCs/>
          <w:sz w:val="40"/>
          <w:szCs w:val="40"/>
        </w:rPr>
        <w:t>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7"/>
        <w:gridCol w:w="2325"/>
        <w:gridCol w:w="2067"/>
        <w:gridCol w:w="4373"/>
        <w:gridCol w:w="2263"/>
        <w:gridCol w:w="2263"/>
      </w:tblGrid>
      <w:tr w:rsidR="00BA0AC6" w:rsidRPr="009C448F" w14:paraId="433FBA49" w14:textId="77777777" w:rsidTr="00BA0AC6">
        <w:tc>
          <w:tcPr>
            <w:tcW w:w="2097" w:type="dxa"/>
            <w:shd w:val="clear" w:color="auto" w:fill="FFC000"/>
          </w:tcPr>
          <w:p w14:paraId="7BB241B4" w14:textId="77777777" w:rsidR="00BA0AC6" w:rsidRPr="008C0750" w:rsidRDefault="00BA0AC6" w:rsidP="006A3EEC">
            <w:pPr>
              <w:rPr>
                <w:sz w:val="28"/>
                <w:szCs w:val="28"/>
              </w:rPr>
            </w:pPr>
          </w:p>
        </w:tc>
        <w:tc>
          <w:tcPr>
            <w:tcW w:w="2325" w:type="dxa"/>
            <w:shd w:val="clear" w:color="auto" w:fill="FFC000"/>
          </w:tcPr>
          <w:p w14:paraId="008F86B4" w14:textId="74700784" w:rsidR="00BA0AC6" w:rsidRPr="009C448F" w:rsidRDefault="00BA0AC6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My Town</w:t>
            </w:r>
          </w:p>
        </w:tc>
        <w:tc>
          <w:tcPr>
            <w:tcW w:w="2067" w:type="dxa"/>
            <w:shd w:val="clear" w:color="auto" w:fill="FFC000"/>
          </w:tcPr>
          <w:p w14:paraId="1D2F5660" w14:textId="2DDFF707" w:rsidR="00BA0AC6" w:rsidRPr="009C448F" w:rsidRDefault="00BA0AC6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Let’s Go</w:t>
            </w:r>
          </w:p>
        </w:tc>
        <w:tc>
          <w:tcPr>
            <w:tcW w:w="4373" w:type="dxa"/>
            <w:shd w:val="clear" w:color="auto" w:fill="FFC000"/>
          </w:tcPr>
          <w:p w14:paraId="7F3A053D" w14:textId="2A783B87" w:rsidR="00BA0AC6" w:rsidRPr="009C448F" w:rsidRDefault="00BA0AC6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Shopping</w:t>
            </w:r>
          </w:p>
        </w:tc>
        <w:tc>
          <w:tcPr>
            <w:tcW w:w="2263" w:type="dxa"/>
            <w:shd w:val="clear" w:color="auto" w:fill="FFC000"/>
          </w:tcPr>
          <w:p w14:paraId="6FE7E1F4" w14:textId="6F7A1F2E" w:rsidR="00BA0AC6" w:rsidRPr="009C448F" w:rsidRDefault="008C42AC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My Routine</w:t>
            </w:r>
          </w:p>
        </w:tc>
        <w:tc>
          <w:tcPr>
            <w:tcW w:w="2263" w:type="dxa"/>
            <w:shd w:val="clear" w:color="auto" w:fill="FFC000"/>
          </w:tcPr>
          <w:p w14:paraId="2DD443F4" w14:textId="514AC31E" w:rsidR="00BA0AC6" w:rsidRPr="009C448F" w:rsidRDefault="008C42AC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Free Time</w:t>
            </w:r>
          </w:p>
        </w:tc>
      </w:tr>
      <w:tr w:rsidR="004F61B9" w:rsidRPr="00DB239E" w14:paraId="52BC10E9" w14:textId="77777777" w:rsidTr="007B4E27">
        <w:tc>
          <w:tcPr>
            <w:tcW w:w="2097" w:type="dxa"/>
            <w:shd w:val="clear" w:color="auto" w:fill="FFC000"/>
          </w:tcPr>
          <w:p w14:paraId="7EDA69C4" w14:textId="7181DE62" w:rsidR="004F61B9" w:rsidRPr="009C448F" w:rsidRDefault="004F61B9" w:rsidP="00477BA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Speaking and Listening (Oracy)</w:t>
            </w:r>
          </w:p>
        </w:tc>
        <w:tc>
          <w:tcPr>
            <w:tcW w:w="2325" w:type="dxa"/>
            <w:vMerge w:val="restart"/>
          </w:tcPr>
          <w:p w14:paraId="283580E9" w14:textId="77777777" w:rsidR="004F61B9" w:rsidRPr="001B2AC8" w:rsidRDefault="0040544F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ask and answer the question 'Where do you live?'</w:t>
            </w:r>
          </w:p>
          <w:p w14:paraId="211C3CDD" w14:textId="77777777" w:rsidR="00BB7AC3" w:rsidRPr="001B2AC8" w:rsidRDefault="00BB7AC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CE93E23" w14:textId="77777777" w:rsidR="00BB7AC3" w:rsidRPr="001B2AC8" w:rsidRDefault="00BB7AC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listen to and repeat names of some Spanish-speaking towns and cities and locate some of them on a map.</w:t>
            </w:r>
          </w:p>
          <w:p w14:paraId="61369820" w14:textId="77777777" w:rsidR="00BB7AC3" w:rsidRPr="001B2AC8" w:rsidRDefault="00BB7AC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37AFEFE" w14:textId="6CB79A29" w:rsidR="00506A04" w:rsidRPr="001B2AC8" w:rsidRDefault="00BB7AC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describe what there is in a town</w:t>
            </w:r>
            <w:r w:rsidR="00506A04" w:rsidRPr="001B2AC8">
              <w:rPr>
                <w:rFonts w:ascii="Comic Sans MS" w:hAnsi="Comic Sans MS"/>
                <w:sz w:val="20"/>
                <w:szCs w:val="20"/>
              </w:rPr>
              <w:t xml:space="preserve"> using ‘hay’ and ‘no hay’ to describe my town.</w:t>
            </w:r>
          </w:p>
          <w:p w14:paraId="16A4F41C" w14:textId="77777777" w:rsidR="00506A04" w:rsidRPr="001B2AC8" w:rsidRDefault="00506A04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E309401" w14:textId="1EC4A066" w:rsidR="00506A04" w:rsidRPr="001B2AC8" w:rsidRDefault="00B23C65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proofErr w:type="gramStart"/>
            <w:r w:rsidRPr="001B2AC8">
              <w:rPr>
                <w:rFonts w:ascii="Comic Sans MS" w:hAnsi="Comic Sans MS"/>
                <w:sz w:val="20"/>
                <w:szCs w:val="20"/>
              </w:rPr>
              <w:t>count up</w:t>
            </w:r>
            <w:proofErr w:type="gramEnd"/>
            <w:r w:rsidRPr="001B2AC8">
              <w:rPr>
                <w:rFonts w:ascii="Comic Sans MS" w:hAnsi="Comic Sans MS"/>
                <w:sz w:val="20"/>
                <w:szCs w:val="20"/>
              </w:rPr>
              <w:t xml:space="preserve"> to 100 using tens.</w:t>
            </w:r>
          </w:p>
          <w:p w14:paraId="4DC26440" w14:textId="77777777" w:rsidR="00B23C65" w:rsidRPr="001B2AC8" w:rsidRDefault="00B23C65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A450539" w14:textId="6BBA2DA7" w:rsidR="00B23C65" w:rsidRPr="001B2AC8" w:rsidRDefault="00B23C65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lastRenderedPageBreak/>
              <w:t>I can identify spellings or sounds I know in new words.</w:t>
            </w:r>
          </w:p>
          <w:p w14:paraId="392E7601" w14:textId="77777777" w:rsidR="00D7395F" w:rsidRPr="001B2AC8" w:rsidRDefault="00D7395F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8410FC2" w14:textId="7AE1A2E1" w:rsidR="00D7395F" w:rsidRPr="001B2AC8" w:rsidRDefault="00D7395F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say any number from 0-100 and make predictions about the vocabulary.</w:t>
            </w:r>
          </w:p>
          <w:p w14:paraId="56804E9B" w14:textId="77777777" w:rsidR="00D7395F" w:rsidRPr="001B2AC8" w:rsidRDefault="00D7395F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B560480" w14:textId="3CAF1DDE" w:rsidR="00D7395F" w:rsidRPr="001B2AC8" w:rsidRDefault="000920B5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 xml:space="preserve">I can say my address and ask others where </w:t>
            </w:r>
            <w:proofErr w:type="gramStart"/>
            <w:r w:rsidRPr="001B2AC8">
              <w:rPr>
                <w:rFonts w:ascii="Comic Sans MS" w:hAnsi="Comic Sans MS"/>
                <w:sz w:val="20"/>
                <w:szCs w:val="20"/>
              </w:rPr>
              <w:t>there</w:t>
            </w:r>
            <w:proofErr w:type="gramEnd"/>
            <w:r w:rsidRPr="001B2AC8">
              <w:rPr>
                <w:rFonts w:ascii="Comic Sans MS" w:hAnsi="Comic Sans MS"/>
                <w:sz w:val="20"/>
                <w:szCs w:val="20"/>
              </w:rPr>
              <w:t xml:space="preserve"> address is.</w:t>
            </w:r>
          </w:p>
          <w:p w14:paraId="4865FFBA" w14:textId="77777777" w:rsidR="001927C3" w:rsidRPr="001B2AC8" w:rsidRDefault="001927C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B990F99" w14:textId="34207592" w:rsidR="001927C3" w:rsidRPr="001B2AC8" w:rsidRDefault="001927C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use a bilingual dictionary to translate the word I want.</w:t>
            </w:r>
          </w:p>
          <w:p w14:paraId="4E7B6A71" w14:textId="77777777" w:rsidR="001927C3" w:rsidRPr="001B2AC8" w:rsidRDefault="001927C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C188FF2" w14:textId="349A4381" w:rsidR="00506A04" w:rsidRPr="001B2AC8" w:rsidRDefault="001927C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suggest further English words in a vocabulary set.</w:t>
            </w:r>
          </w:p>
        </w:tc>
        <w:tc>
          <w:tcPr>
            <w:tcW w:w="2067" w:type="dxa"/>
            <w:vMerge w:val="restart"/>
          </w:tcPr>
          <w:p w14:paraId="49C09C97" w14:textId="77777777" w:rsidR="004F61B9" w:rsidRPr="001B2AC8" w:rsidRDefault="007A6E10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lastRenderedPageBreak/>
              <w:t>I can tell other people about modes of transport.</w:t>
            </w:r>
          </w:p>
          <w:p w14:paraId="3D4AACC8" w14:textId="77777777" w:rsidR="007A6E10" w:rsidRPr="001B2AC8" w:rsidRDefault="007A6E10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88EC558" w14:textId="77777777" w:rsidR="00FB11A3" w:rsidRPr="001B2AC8" w:rsidRDefault="007A6E10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identify masculine and feminine nouns</w:t>
            </w:r>
            <w:r w:rsidR="00FB11A3" w:rsidRPr="001B2AC8">
              <w:rPr>
                <w:rFonts w:ascii="Comic Sans MS" w:hAnsi="Comic Sans MS"/>
                <w:sz w:val="20"/>
                <w:szCs w:val="20"/>
              </w:rPr>
              <w:t xml:space="preserve"> and use un/</w:t>
            </w:r>
            <w:proofErr w:type="spellStart"/>
            <w:r w:rsidR="00FB11A3" w:rsidRPr="001B2AC8">
              <w:rPr>
                <w:rFonts w:ascii="Comic Sans MS" w:hAnsi="Comic Sans MS"/>
                <w:sz w:val="20"/>
                <w:szCs w:val="20"/>
              </w:rPr>
              <w:t>una</w:t>
            </w:r>
            <w:proofErr w:type="spellEnd"/>
            <w:r w:rsidR="00FB11A3" w:rsidRPr="001B2AC8">
              <w:rPr>
                <w:rFonts w:ascii="Comic Sans MS" w:hAnsi="Comic Sans MS"/>
                <w:sz w:val="20"/>
                <w:szCs w:val="20"/>
              </w:rPr>
              <w:t xml:space="preserve"> accordingly.</w:t>
            </w:r>
          </w:p>
          <w:p w14:paraId="3E46C8EE" w14:textId="77777777" w:rsidR="00FB11A3" w:rsidRPr="001B2AC8" w:rsidRDefault="00FB11A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28B91E3" w14:textId="77777777" w:rsidR="00FB11A3" w:rsidRPr="001B2AC8" w:rsidRDefault="00FB11A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use the verb ‘to go’ in a sentence.</w:t>
            </w:r>
          </w:p>
          <w:p w14:paraId="5603200C" w14:textId="77777777" w:rsidR="00FB11A3" w:rsidRPr="001B2AC8" w:rsidRDefault="00FB11A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CB0766F" w14:textId="77777777" w:rsidR="00FB11A3" w:rsidRPr="001B2AC8" w:rsidRDefault="00C10365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ask how someone gets to school and explain how I get to school.</w:t>
            </w:r>
          </w:p>
          <w:p w14:paraId="28A8BF4D" w14:textId="77777777" w:rsidR="00C10365" w:rsidRPr="001B2AC8" w:rsidRDefault="00C10365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6476FB4" w14:textId="77777777" w:rsidR="00C10365" w:rsidRPr="001B2AC8" w:rsidRDefault="00683FF0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lastRenderedPageBreak/>
              <w:t>I can give and respond to simple direction instructions.</w:t>
            </w:r>
          </w:p>
          <w:p w14:paraId="7D477E58" w14:textId="77777777" w:rsidR="00683FF0" w:rsidRPr="001B2AC8" w:rsidRDefault="00683FF0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E9BECC6" w14:textId="77777777" w:rsidR="00683FF0" w:rsidRPr="001B2AC8" w:rsidRDefault="00683FF0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read and s</w:t>
            </w:r>
            <w:r w:rsidR="00B12F69" w:rsidRPr="001B2AC8">
              <w:rPr>
                <w:rFonts w:ascii="Comic Sans MS" w:hAnsi="Comic Sans MS"/>
                <w:sz w:val="20"/>
                <w:szCs w:val="20"/>
              </w:rPr>
              <w:t>ay words containing the Spanish spellings ‘ga’ ‘</w:t>
            </w:r>
            <w:proofErr w:type="spellStart"/>
            <w:r w:rsidR="00B12F69" w:rsidRPr="001B2AC8">
              <w:rPr>
                <w:rFonts w:ascii="Comic Sans MS" w:hAnsi="Comic Sans MS"/>
                <w:sz w:val="20"/>
                <w:szCs w:val="20"/>
              </w:rPr>
              <w:t>ge</w:t>
            </w:r>
            <w:proofErr w:type="spellEnd"/>
            <w:r w:rsidR="00B12F69" w:rsidRPr="001B2AC8">
              <w:rPr>
                <w:rFonts w:ascii="Comic Sans MS" w:hAnsi="Comic Sans MS"/>
                <w:sz w:val="20"/>
                <w:szCs w:val="20"/>
              </w:rPr>
              <w:t>’ ‘</w:t>
            </w:r>
            <w:proofErr w:type="spellStart"/>
            <w:r w:rsidR="00B12F69" w:rsidRPr="001B2AC8">
              <w:rPr>
                <w:rFonts w:ascii="Comic Sans MS" w:hAnsi="Comic Sans MS"/>
                <w:sz w:val="20"/>
                <w:szCs w:val="20"/>
              </w:rPr>
              <w:t>gi</w:t>
            </w:r>
            <w:proofErr w:type="spellEnd"/>
            <w:r w:rsidR="00B12F69" w:rsidRPr="001B2AC8">
              <w:rPr>
                <w:rFonts w:ascii="Comic Sans MS" w:hAnsi="Comic Sans MS"/>
                <w:sz w:val="20"/>
                <w:szCs w:val="20"/>
              </w:rPr>
              <w:t xml:space="preserve"> ‘go’ ‘</w:t>
            </w:r>
            <w:proofErr w:type="spellStart"/>
            <w:r w:rsidR="00B12F69" w:rsidRPr="001B2AC8">
              <w:rPr>
                <w:rFonts w:ascii="Comic Sans MS" w:hAnsi="Comic Sans MS"/>
                <w:sz w:val="20"/>
                <w:szCs w:val="20"/>
              </w:rPr>
              <w:t>gu</w:t>
            </w:r>
            <w:proofErr w:type="spellEnd"/>
            <w:r w:rsidR="00B12F69" w:rsidRPr="001B2AC8">
              <w:rPr>
                <w:rFonts w:ascii="Comic Sans MS" w:hAnsi="Comic Sans MS"/>
                <w:sz w:val="20"/>
                <w:szCs w:val="20"/>
              </w:rPr>
              <w:t xml:space="preserve">’ </w:t>
            </w:r>
            <w:r w:rsidR="00BF6135" w:rsidRPr="001B2AC8">
              <w:rPr>
                <w:rFonts w:ascii="Comic Sans MS" w:hAnsi="Comic Sans MS"/>
                <w:sz w:val="20"/>
                <w:szCs w:val="20"/>
              </w:rPr>
              <w:t>pronounced h or g.</w:t>
            </w:r>
          </w:p>
          <w:p w14:paraId="3BCFB6C7" w14:textId="77777777" w:rsidR="00BF6135" w:rsidRPr="001B2AC8" w:rsidRDefault="00BF6135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4FCDD8D" w14:textId="7E787168" w:rsidR="00BF6135" w:rsidRPr="001B2AC8" w:rsidRDefault="00BF6135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F6135">
              <w:rPr>
                <w:rFonts w:ascii="Comic Sans MS" w:hAnsi="Comic Sans MS" w:cs="Twinkl"/>
                <w:sz w:val="20"/>
                <w:szCs w:val="20"/>
              </w:rPr>
              <w:t>To use my knowledge of actions and directions to give and follow instructions.</w:t>
            </w:r>
          </w:p>
          <w:p w14:paraId="2CA64318" w14:textId="77777777" w:rsidR="00BF6135" w:rsidRPr="00BF6135" w:rsidRDefault="00BF6135" w:rsidP="00BF6135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52109115" w14:textId="77777777" w:rsidR="00BF6135" w:rsidRPr="001B2AC8" w:rsidRDefault="007F5384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name parts of the body</w:t>
            </w:r>
          </w:p>
          <w:p w14:paraId="2C5B00CA" w14:textId="77777777" w:rsidR="007F5384" w:rsidRPr="001B2AC8" w:rsidRDefault="007F5384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0CC56AB" w14:textId="15111126" w:rsidR="006D716E" w:rsidRPr="006D716E" w:rsidRDefault="006D716E" w:rsidP="006D716E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6D716E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identify different places in town in Spanish.</w:t>
            </w:r>
          </w:p>
          <w:p w14:paraId="08AF136B" w14:textId="77777777" w:rsidR="007F5384" w:rsidRPr="001B2AC8" w:rsidRDefault="007F5384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97ECBF9" w14:textId="4E3C43B9" w:rsidR="006D716E" w:rsidRPr="006D716E" w:rsidRDefault="006D716E" w:rsidP="006D716E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6D716E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use the contraction ‘al’ with masculine nouns and ‘a la’ with feminine ones.</w:t>
            </w:r>
          </w:p>
          <w:p w14:paraId="5D6E8005" w14:textId="77777777" w:rsidR="006D716E" w:rsidRPr="001B2AC8" w:rsidRDefault="006D716E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849A42A" w14:textId="76070604" w:rsidR="00FE7F2A" w:rsidRPr="00FE7F2A" w:rsidRDefault="00FE7F2A" w:rsidP="00FE7F2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FE7F2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ask for and give directions to places in town.</w:t>
            </w:r>
          </w:p>
          <w:p w14:paraId="4E1D3F9F" w14:textId="77777777" w:rsidR="006D716E" w:rsidRPr="001B2AC8" w:rsidRDefault="006D716E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4D4B4D4" w14:textId="1AD69163" w:rsidR="003D7B8A" w:rsidRPr="003D7B8A" w:rsidRDefault="003D7B8A" w:rsidP="003D7B8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3D7B8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can identify differences between Spanish and English.</w:t>
            </w:r>
          </w:p>
          <w:p w14:paraId="509960DE" w14:textId="77777777" w:rsidR="00FE7F2A" w:rsidRPr="001B2AC8" w:rsidRDefault="00FE7F2A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AF0D40A" w14:textId="6E3BC95A" w:rsidR="003D7B8A" w:rsidRPr="003D7B8A" w:rsidRDefault="003D7B8A" w:rsidP="003D7B8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3D7B8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match a verb form to its subject.</w:t>
            </w:r>
          </w:p>
          <w:p w14:paraId="2F282DC3" w14:textId="77777777" w:rsidR="003D7B8A" w:rsidRPr="001B2AC8" w:rsidRDefault="003D7B8A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557079C" w14:textId="236EEC29" w:rsidR="003D7B8A" w:rsidRPr="001B2AC8" w:rsidRDefault="00010044" w:rsidP="0001004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01004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talk about how different people travel to places in town.</w:t>
            </w:r>
          </w:p>
        </w:tc>
        <w:tc>
          <w:tcPr>
            <w:tcW w:w="4373" w:type="dxa"/>
            <w:vMerge w:val="restart"/>
          </w:tcPr>
          <w:p w14:paraId="47CD374F" w14:textId="77777777" w:rsidR="004F61B9" w:rsidRPr="001B2AC8" w:rsidRDefault="005414A0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lastRenderedPageBreak/>
              <w:t>I can express opinions using quantifiers</w:t>
            </w:r>
            <w:r w:rsidR="003C1516" w:rsidRPr="001B2AC8">
              <w:rPr>
                <w:rFonts w:ascii="Comic Sans MS" w:hAnsi="Comic Sans MS"/>
                <w:sz w:val="20"/>
                <w:szCs w:val="20"/>
              </w:rPr>
              <w:t xml:space="preserve">.  </w:t>
            </w:r>
          </w:p>
          <w:p w14:paraId="09113201" w14:textId="77777777" w:rsidR="003C1516" w:rsidRPr="001B2AC8" w:rsidRDefault="003C1516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373E440" w14:textId="77777777" w:rsidR="003C1516" w:rsidRPr="001B2AC8" w:rsidRDefault="003C1516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 xml:space="preserve">I can recognise a range of </w:t>
            </w:r>
            <w:r w:rsidR="0055258F" w:rsidRPr="001B2AC8">
              <w:rPr>
                <w:rFonts w:ascii="Comic Sans MS" w:hAnsi="Comic Sans MS"/>
                <w:sz w:val="20"/>
                <w:szCs w:val="20"/>
              </w:rPr>
              <w:t>fruits in Spanish.</w:t>
            </w:r>
          </w:p>
          <w:p w14:paraId="1E654F03" w14:textId="77777777" w:rsidR="0055258F" w:rsidRPr="001B2AC8" w:rsidRDefault="0055258F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8053CD2" w14:textId="77777777" w:rsidR="0055258F" w:rsidRPr="001B2AC8" w:rsidRDefault="0055258F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answer the question ¿</w:t>
            </w:r>
            <w:proofErr w:type="spellStart"/>
            <w:r w:rsidRPr="001B2AC8">
              <w:rPr>
                <w:rFonts w:ascii="Comic Sans MS" w:hAnsi="Comic Sans MS"/>
                <w:sz w:val="20"/>
                <w:szCs w:val="20"/>
              </w:rPr>
              <w:t>Te</w:t>
            </w:r>
            <w:proofErr w:type="spellEnd"/>
            <w:r w:rsidRPr="001B2AC8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B2AC8">
              <w:rPr>
                <w:rFonts w:ascii="Comic Sans MS" w:hAnsi="Comic Sans MS"/>
                <w:sz w:val="20"/>
                <w:szCs w:val="20"/>
              </w:rPr>
              <w:t>gustan</w:t>
            </w:r>
            <w:proofErr w:type="spellEnd"/>
            <w:r w:rsidRPr="001B2AC8"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5F743EFB" w14:textId="77777777" w:rsidR="00F52C64" w:rsidRPr="001B2AC8" w:rsidRDefault="00F52C64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F697935" w14:textId="77777777" w:rsidR="00F52C64" w:rsidRPr="001B2AC8" w:rsidRDefault="00F52C64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 xml:space="preserve">I can name a range of </w:t>
            </w:r>
            <w:r w:rsidR="006A3A43" w:rsidRPr="001B2AC8">
              <w:rPr>
                <w:rFonts w:ascii="Comic Sans MS" w:hAnsi="Comic Sans MS"/>
                <w:sz w:val="20"/>
                <w:szCs w:val="20"/>
              </w:rPr>
              <w:t>vegetables</w:t>
            </w:r>
            <w:r w:rsidR="00A77452" w:rsidRPr="001B2AC8">
              <w:rPr>
                <w:rFonts w:ascii="Comic Sans MS" w:hAnsi="Comic Sans MS"/>
                <w:sz w:val="20"/>
                <w:szCs w:val="20"/>
              </w:rPr>
              <w:t xml:space="preserve"> in Spanish using un or </w:t>
            </w:r>
            <w:proofErr w:type="spellStart"/>
            <w:r w:rsidR="00A77452" w:rsidRPr="001B2AC8">
              <w:rPr>
                <w:rFonts w:ascii="Comic Sans MS" w:hAnsi="Comic Sans MS"/>
                <w:sz w:val="20"/>
                <w:szCs w:val="20"/>
              </w:rPr>
              <w:t>una</w:t>
            </w:r>
            <w:proofErr w:type="spellEnd"/>
            <w:r w:rsidR="00A77452" w:rsidRPr="001B2AC8">
              <w:rPr>
                <w:rFonts w:ascii="Comic Sans MS" w:hAnsi="Comic Sans MS"/>
                <w:sz w:val="20"/>
                <w:szCs w:val="20"/>
              </w:rPr>
              <w:t xml:space="preserve"> appropriately. </w:t>
            </w:r>
          </w:p>
          <w:p w14:paraId="5119ED1F" w14:textId="77777777" w:rsidR="009B2E67" w:rsidRPr="001B2AC8" w:rsidRDefault="009B2E67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41EB1D9" w14:textId="77777777" w:rsidR="009B2E67" w:rsidRPr="001B2AC8" w:rsidRDefault="009B2E67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 xml:space="preserve">I can change </w:t>
            </w:r>
            <w:proofErr w:type="gramStart"/>
            <w:r w:rsidRPr="001B2AC8">
              <w:rPr>
                <w:rFonts w:ascii="Comic Sans MS" w:hAnsi="Comic Sans MS"/>
                <w:sz w:val="20"/>
                <w:szCs w:val="20"/>
              </w:rPr>
              <w:t>un to</w:t>
            </w:r>
            <w:proofErr w:type="gramEnd"/>
            <w:r w:rsidRPr="001B2AC8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1B2AC8">
              <w:rPr>
                <w:rFonts w:ascii="Comic Sans MS" w:hAnsi="Comic Sans MS"/>
                <w:sz w:val="20"/>
                <w:szCs w:val="20"/>
              </w:rPr>
              <w:t>unos</w:t>
            </w:r>
            <w:proofErr w:type="spellEnd"/>
            <w:r w:rsidRPr="001B2AC8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proofErr w:type="spellStart"/>
            <w:r w:rsidRPr="001B2AC8">
              <w:rPr>
                <w:rFonts w:ascii="Comic Sans MS" w:hAnsi="Comic Sans MS"/>
                <w:sz w:val="20"/>
                <w:szCs w:val="20"/>
              </w:rPr>
              <w:t>una</w:t>
            </w:r>
            <w:proofErr w:type="spellEnd"/>
            <w:r w:rsidRPr="001B2AC8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proofErr w:type="spellStart"/>
            <w:r w:rsidRPr="001B2AC8">
              <w:rPr>
                <w:rFonts w:ascii="Comic Sans MS" w:hAnsi="Comic Sans MS"/>
                <w:sz w:val="20"/>
                <w:szCs w:val="20"/>
              </w:rPr>
              <w:t>unas</w:t>
            </w:r>
            <w:proofErr w:type="spellEnd"/>
            <w:r w:rsidRPr="001B2AC8">
              <w:rPr>
                <w:rFonts w:ascii="Comic Sans MS" w:hAnsi="Comic Sans MS"/>
                <w:sz w:val="20"/>
                <w:szCs w:val="20"/>
              </w:rPr>
              <w:t xml:space="preserve"> for plural nouns.</w:t>
            </w:r>
          </w:p>
          <w:p w14:paraId="261A482C" w14:textId="77777777" w:rsidR="009B2E67" w:rsidRPr="001B2AC8" w:rsidRDefault="009B2E67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DA99727" w14:textId="77777777" w:rsidR="009B2E67" w:rsidRPr="001B2AC8" w:rsidRDefault="0025608B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write sentences starting with Quisiera and choose the correct form of a and some.</w:t>
            </w:r>
          </w:p>
          <w:p w14:paraId="0D14AC5A" w14:textId="77777777" w:rsidR="0025608B" w:rsidRPr="001B2AC8" w:rsidRDefault="0025608B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9FA1AAD" w14:textId="77777777" w:rsidR="0025608B" w:rsidRPr="001B2AC8" w:rsidRDefault="00FB6F15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say the names of clothes and describe them with adjectives</w:t>
            </w:r>
            <w:r w:rsidR="00FD516B" w:rsidRPr="001B2AC8">
              <w:rPr>
                <w:rFonts w:ascii="Comic Sans MS" w:hAnsi="Comic Sans MS"/>
                <w:sz w:val="20"/>
                <w:szCs w:val="20"/>
              </w:rPr>
              <w:t>, modifying the adjective based on gender and number of nouns.</w:t>
            </w:r>
          </w:p>
          <w:p w14:paraId="3649369E" w14:textId="77777777" w:rsidR="00FD516B" w:rsidRPr="001B2AC8" w:rsidRDefault="00FD516B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A4FDE2C" w14:textId="77777777" w:rsidR="00FD516B" w:rsidRPr="001B2AC8" w:rsidRDefault="00FD516B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ask and answer the question ¿</w:t>
            </w:r>
            <w:proofErr w:type="spellStart"/>
            <w:r w:rsidRPr="001B2AC8">
              <w:rPr>
                <w:rFonts w:ascii="Comic Sans MS" w:hAnsi="Comic Sans MS"/>
                <w:sz w:val="20"/>
                <w:szCs w:val="20"/>
              </w:rPr>
              <w:t>Tienes</w:t>
            </w:r>
            <w:proofErr w:type="spellEnd"/>
            <w:r w:rsidRPr="001B2AC8">
              <w:rPr>
                <w:rFonts w:ascii="Comic Sans MS" w:hAnsi="Comic Sans MS"/>
                <w:sz w:val="20"/>
                <w:szCs w:val="20"/>
              </w:rPr>
              <w:t>? … using adjectives.</w:t>
            </w:r>
          </w:p>
          <w:p w14:paraId="34FFB270" w14:textId="77777777" w:rsidR="00FD516B" w:rsidRPr="001B2AC8" w:rsidRDefault="00FD516B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B341A94" w14:textId="77777777" w:rsidR="00FD516B" w:rsidRPr="001B2AC8" w:rsidRDefault="00786CA1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name shops and match items to the shops.</w:t>
            </w:r>
          </w:p>
          <w:p w14:paraId="41DB2E02" w14:textId="77777777" w:rsidR="00786CA1" w:rsidRPr="001B2AC8" w:rsidRDefault="00786CA1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76CFCF3" w14:textId="0EF83264" w:rsidR="00786CA1" w:rsidRPr="001B2AC8" w:rsidRDefault="00786CA1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use the appropriate pronoun</w:t>
            </w:r>
            <w:r w:rsidR="00C04CB7" w:rsidRPr="001B2AC8">
              <w:rPr>
                <w:rFonts w:ascii="Comic Sans MS" w:hAnsi="Comic Sans MS"/>
                <w:sz w:val="20"/>
                <w:szCs w:val="20"/>
              </w:rPr>
              <w:t xml:space="preserve"> lo, la, </w:t>
            </w:r>
            <w:proofErr w:type="spellStart"/>
            <w:r w:rsidR="00C04CB7" w:rsidRPr="001B2AC8">
              <w:rPr>
                <w:rFonts w:ascii="Comic Sans MS" w:hAnsi="Comic Sans MS"/>
                <w:sz w:val="20"/>
                <w:szCs w:val="20"/>
              </w:rPr>
              <w:t>los</w:t>
            </w:r>
            <w:proofErr w:type="spellEnd"/>
            <w:r w:rsidR="00C04CB7" w:rsidRPr="001B2AC8">
              <w:rPr>
                <w:rFonts w:ascii="Comic Sans MS" w:hAnsi="Comic Sans MS"/>
                <w:sz w:val="20"/>
                <w:szCs w:val="20"/>
              </w:rPr>
              <w:t>, las</w:t>
            </w:r>
          </w:p>
          <w:p w14:paraId="5D33F78A" w14:textId="77777777" w:rsidR="00C04CB7" w:rsidRPr="001B2AC8" w:rsidRDefault="00C04CB7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6CB4286" w14:textId="53C8E3BC" w:rsidR="00C04CB7" w:rsidRPr="001B2AC8" w:rsidRDefault="00C04CB7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answer the question ¿</w:t>
            </w:r>
            <w:proofErr w:type="spellStart"/>
            <w:r w:rsidRPr="001B2AC8">
              <w:rPr>
                <w:rFonts w:ascii="Comic Sans MS" w:hAnsi="Comic Sans MS"/>
                <w:sz w:val="20"/>
                <w:szCs w:val="20"/>
              </w:rPr>
              <w:t>D</w:t>
            </w:r>
            <w:r w:rsidR="008526DE" w:rsidRPr="001B2AC8">
              <w:rPr>
                <w:rFonts w:ascii="Comic Sans MS" w:hAnsi="Comic Sans MS"/>
                <w:sz w:val="20"/>
                <w:szCs w:val="20"/>
              </w:rPr>
              <w:t>ónde</w:t>
            </w:r>
            <w:proofErr w:type="spellEnd"/>
            <w:r w:rsidR="008526DE" w:rsidRPr="001B2AC8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8526DE" w:rsidRPr="001B2AC8">
              <w:rPr>
                <w:rFonts w:ascii="Comic Sans MS" w:hAnsi="Comic Sans MS"/>
                <w:sz w:val="20"/>
                <w:szCs w:val="20"/>
              </w:rPr>
              <w:t>puedo</w:t>
            </w:r>
            <w:proofErr w:type="spellEnd"/>
            <w:r w:rsidR="008526DE" w:rsidRPr="001B2AC8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9155F9" w:rsidRPr="001B2AC8">
              <w:rPr>
                <w:rFonts w:ascii="Comic Sans MS" w:hAnsi="Comic Sans MS"/>
                <w:sz w:val="20"/>
                <w:szCs w:val="20"/>
              </w:rPr>
              <w:t>comprar</w:t>
            </w:r>
            <w:proofErr w:type="spellEnd"/>
            <w:r w:rsidR="009155F9" w:rsidRPr="001B2AC8">
              <w:rPr>
                <w:rFonts w:ascii="Comic Sans MS" w:hAnsi="Comic Sans MS"/>
                <w:sz w:val="20"/>
                <w:szCs w:val="20"/>
              </w:rPr>
              <w:t xml:space="preserve"> …</w:t>
            </w:r>
          </w:p>
          <w:p w14:paraId="0692E95B" w14:textId="77777777" w:rsidR="009155F9" w:rsidRPr="001B2AC8" w:rsidRDefault="009155F9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0EBDE6D" w14:textId="2CC8A76C" w:rsidR="009155F9" w:rsidRPr="001B2AC8" w:rsidRDefault="009155F9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express and ask for prices in Spanish up to 100.</w:t>
            </w:r>
          </w:p>
          <w:p w14:paraId="25C5DCBF" w14:textId="77777777" w:rsidR="009155F9" w:rsidRPr="001B2AC8" w:rsidRDefault="009155F9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D13BF95" w14:textId="19FE1462" w:rsidR="009155F9" w:rsidRPr="001B2AC8" w:rsidRDefault="003D70B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I can ask the question ¿</w:t>
            </w:r>
            <w:proofErr w:type="spellStart"/>
            <w:r w:rsidRPr="001B2AC8">
              <w:rPr>
                <w:rFonts w:ascii="Comic Sans MS" w:hAnsi="Comic Sans MS"/>
                <w:sz w:val="20"/>
                <w:szCs w:val="20"/>
              </w:rPr>
              <w:t>Cu</w:t>
            </w:r>
            <w:r w:rsidR="00061803" w:rsidRPr="001B2AC8">
              <w:rPr>
                <w:rFonts w:ascii="Comic Sans MS" w:hAnsi="Comic Sans MS"/>
                <w:sz w:val="20"/>
                <w:szCs w:val="20"/>
              </w:rPr>
              <w:t>ánto</w:t>
            </w:r>
            <w:proofErr w:type="spellEnd"/>
            <w:r w:rsidR="00061803" w:rsidRPr="001B2AC8">
              <w:rPr>
                <w:rFonts w:ascii="Comic Sans MS" w:hAnsi="Comic Sans MS"/>
                <w:sz w:val="20"/>
                <w:szCs w:val="20"/>
              </w:rPr>
              <w:t xml:space="preserve"> vale(n) regarding items in a shop</w:t>
            </w:r>
            <w:r w:rsidR="004A4CC2" w:rsidRPr="001B2AC8">
              <w:rPr>
                <w:rFonts w:ascii="Comic Sans MS" w:hAnsi="Comic Sans MS"/>
                <w:sz w:val="20"/>
                <w:szCs w:val="20"/>
              </w:rPr>
              <w:t xml:space="preserve"> and answer the question using son </w:t>
            </w:r>
            <w:proofErr w:type="gramStart"/>
            <w:r w:rsidR="004A4CC2" w:rsidRPr="001B2AC8">
              <w:rPr>
                <w:rFonts w:ascii="Comic Sans MS" w:hAnsi="Comic Sans MS"/>
                <w:sz w:val="20"/>
                <w:szCs w:val="20"/>
              </w:rPr>
              <w:t>….euros</w:t>
            </w:r>
            <w:proofErr w:type="gramEnd"/>
          </w:p>
          <w:p w14:paraId="75BF9FE8" w14:textId="77777777" w:rsidR="00061803" w:rsidRPr="001B2AC8" w:rsidRDefault="0006180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F2EF462" w14:textId="77777777" w:rsidR="00061803" w:rsidRPr="001B2AC8" w:rsidRDefault="00061803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55AC5F4" w14:textId="77777777" w:rsidR="00786CA1" w:rsidRPr="001B2AC8" w:rsidRDefault="00786CA1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5FFBABF" w14:textId="3EA10E32" w:rsidR="00786CA1" w:rsidRPr="001B2AC8" w:rsidRDefault="00786CA1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3" w:type="dxa"/>
            <w:vMerge w:val="restart"/>
          </w:tcPr>
          <w:p w14:paraId="5BC44D1A" w14:textId="2453D5D5" w:rsidR="00F74398" w:rsidRPr="001B2AC8" w:rsidRDefault="00F74398" w:rsidP="00F7439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F7439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can say and write a sentence to tell the time – o’clock</w:t>
            </w: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and half past.</w:t>
            </w:r>
          </w:p>
          <w:p w14:paraId="6FE45AFA" w14:textId="77777777" w:rsidR="00F74398" w:rsidRPr="001B2AC8" w:rsidRDefault="00F74398" w:rsidP="00F7439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9F18BFA" w14:textId="5EF81C93" w:rsidR="0021459C" w:rsidRPr="0021459C" w:rsidRDefault="0021459C" w:rsidP="0021459C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1459C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recognise and name daily activities.</w:t>
            </w:r>
          </w:p>
          <w:p w14:paraId="0EBB9486" w14:textId="77777777" w:rsidR="00F74398" w:rsidRPr="001B2AC8" w:rsidRDefault="00F74398" w:rsidP="00F7439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688958B" w14:textId="03613877" w:rsidR="00593CC2" w:rsidRPr="00593CC2" w:rsidRDefault="00593CC2" w:rsidP="00593CC2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593CC2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start a sentence using a time connective, stating at what time something happens.</w:t>
            </w:r>
          </w:p>
          <w:p w14:paraId="3237C598" w14:textId="77777777" w:rsidR="00593CC2" w:rsidRPr="001B2AC8" w:rsidRDefault="00593CC2" w:rsidP="00F7439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3F4AAC58" w14:textId="12374E7B" w:rsidR="00593CC2" w:rsidRPr="00593CC2" w:rsidRDefault="00593CC2" w:rsidP="00593CC2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593CC2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write a whole sentence choosing from a list of simple sentences.</w:t>
            </w:r>
          </w:p>
          <w:p w14:paraId="365C1757" w14:textId="77777777" w:rsidR="00593CC2" w:rsidRPr="001B2AC8" w:rsidRDefault="00593CC2" w:rsidP="00F7439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2CE06E8" w14:textId="609C2DC3" w:rsidR="00813157" w:rsidRPr="00813157" w:rsidRDefault="00813157" w:rsidP="0081315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81315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can link analogue and digital times – o’clock and half past – to the matching Spanish time phrase.</w:t>
            </w:r>
          </w:p>
          <w:p w14:paraId="1CB8A909" w14:textId="77777777" w:rsidR="00593CC2" w:rsidRPr="001B2AC8" w:rsidRDefault="00593CC2" w:rsidP="00F7439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86379C6" w14:textId="0242E53D" w:rsidR="00813157" w:rsidRPr="00813157" w:rsidRDefault="00813157" w:rsidP="0081315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81315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read a TV schedule to answer the question ‘¿</w:t>
            </w:r>
            <w:proofErr w:type="spellStart"/>
            <w:r w:rsidRPr="0081315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Qué</w:t>
            </w:r>
            <w:proofErr w:type="spellEnd"/>
            <w:r w:rsidRPr="0081315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hay </w:t>
            </w:r>
            <w:proofErr w:type="spellStart"/>
            <w:r w:rsidRPr="0081315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en</w:t>
            </w:r>
            <w:proofErr w:type="spellEnd"/>
            <w:r w:rsidRPr="0081315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la </w:t>
            </w:r>
            <w:proofErr w:type="spellStart"/>
            <w:r w:rsidRPr="0081315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televisión</w:t>
            </w:r>
            <w:proofErr w:type="spellEnd"/>
            <w:r w:rsidRPr="0081315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?’</w:t>
            </w:r>
          </w:p>
          <w:p w14:paraId="7167B4CB" w14:textId="77777777" w:rsidR="00813157" w:rsidRPr="001B2AC8" w:rsidRDefault="00813157" w:rsidP="00F7439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0E496C60" w14:textId="716FE304" w:rsidR="009D2D0A" w:rsidRPr="001B2AC8" w:rsidRDefault="009D2D0A" w:rsidP="009D2D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9D2D0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say and write a sentence to tell the time – quarter past</w:t>
            </w: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and quarter to.</w:t>
            </w:r>
          </w:p>
          <w:p w14:paraId="7D426315" w14:textId="77777777" w:rsidR="009D2D0A" w:rsidRPr="001B2AC8" w:rsidRDefault="009D2D0A" w:rsidP="009D2D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F28A82E" w14:textId="76485031" w:rsidR="00835C0A" w:rsidRPr="00835C0A" w:rsidRDefault="00835C0A" w:rsidP="00835C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835C0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answer the question ‘What time is it?’ in Spanish.</w:t>
            </w:r>
          </w:p>
          <w:p w14:paraId="0C520510" w14:textId="77777777" w:rsidR="009D2D0A" w:rsidRPr="001B2AC8" w:rsidRDefault="009D2D0A" w:rsidP="009D2D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659B9F5E" w14:textId="12284415" w:rsidR="00835C0A" w:rsidRPr="00835C0A" w:rsidRDefault="00835C0A" w:rsidP="00835C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835C0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read a school timetable and understand the words for subjects and days.</w:t>
            </w:r>
          </w:p>
          <w:p w14:paraId="548CAE30" w14:textId="77777777" w:rsidR="00835C0A" w:rsidRPr="001B2AC8" w:rsidRDefault="00835C0A" w:rsidP="009D2D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40EC1804" w14:textId="0AD49B28" w:rsidR="002A5F71" w:rsidRPr="002A5F71" w:rsidRDefault="002A5F71" w:rsidP="002A5F7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A5F7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I can choose the correct word (antes or </w:t>
            </w:r>
            <w:proofErr w:type="spellStart"/>
            <w:r w:rsidRPr="002A5F7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después</w:t>
            </w:r>
            <w:proofErr w:type="spellEnd"/>
            <w:r w:rsidRPr="002A5F7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) when comparing two subjects.</w:t>
            </w:r>
          </w:p>
          <w:p w14:paraId="33A358BF" w14:textId="77777777" w:rsidR="00835C0A" w:rsidRPr="001B2AC8" w:rsidRDefault="00835C0A" w:rsidP="009D2D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31D0CB79" w14:textId="6DD88A20" w:rsidR="002A5F71" w:rsidRPr="002A5F71" w:rsidRDefault="002A5F71" w:rsidP="002A5F7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A5F7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apply the rule that ‘de’ followed by ‘</w:t>
            </w:r>
            <w:proofErr w:type="spellStart"/>
            <w:r w:rsidRPr="002A5F7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el</w:t>
            </w:r>
            <w:proofErr w:type="spellEnd"/>
            <w:r w:rsidRPr="002A5F7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 changes to ‘del’.</w:t>
            </w:r>
          </w:p>
          <w:p w14:paraId="0F5BC9F4" w14:textId="77777777" w:rsidR="002A5F71" w:rsidRPr="001B2AC8" w:rsidRDefault="002A5F71" w:rsidP="009D2D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5BB817B1" w14:textId="3B3E186C" w:rsidR="004B7F13" w:rsidRPr="004B7F13" w:rsidRDefault="004B7F13" w:rsidP="004B7F13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4B7F13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 xml:space="preserve">I can count in </w:t>
            </w:r>
            <w:proofErr w:type="spellStart"/>
            <w:r w:rsidRPr="004B7F13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fives</w:t>
            </w:r>
            <w:proofErr w:type="spellEnd"/>
            <w:r w:rsidRPr="004B7F13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to 60 in Spanish.</w:t>
            </w:r>
          </w:p>
          <w:p w14:paraId="1E22156A" w14:textId="77777777" w:rsidR="002A5F71" w:rsidRPr="001B2AC8" w:rsidRDefault="002A5F71" w:rsidP="009D2D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527F0BDA" w14:textId="1E2D1FCD" w:rsidR="004B7F13" w:rsidRPr="004B7F13" w:rsidRDefault="004B7F13" w:rsidP="004B7F13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4B7F13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calculate the difference in minutes between two times and give the answer in Spanish.</w:t>
            </w:r>
          </w:p>
          <w:p w14:paraId="0A124521" w14:textId="77777777" w:rsidR="004B7F13" w:rsidRPr="009D2D0A" w:rsidRDefault="004B7F13" w:rsidP="009D2D0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360D1637" w14:textId="77777777" w:rsidR="00813157" w:rsidRPr="00F74398" w:rsidRDefault="00813157" w:rsidP="00F7439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6EAC1EA1" w14:textId="77777777" w:rsidR="004F61B9" w:rsidRPr="001B2AC8" w:rsidRDefault="004F61B9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3" w:type="dxa"/>
            <w:vMerge w:val="restart"/>
          </w:tcPr>
          <w:p w14:paraId="1E787CDD" w14:textId="7F03FA25" w:rsidR="004F0724" w:rsidRPr="004F0724" w:rsidRDefault="004F0724" w:rsidP="004F072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4F07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can identify months of the year in Spanish.</w:t>
            </w:r>
          </w:p>
          <w:p w14:paraId="55C81C61" w14:textId="77777777" w:rsidR="004F61B9" w:rsidRPr="001B2AC8" w:rsidRDefault="004F61B9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32F83EF" w14:textId="44DF0AD1" w:rsidR="007758C9" w:rsidRPr="007758C9" w:rsidRDefault="007758C9" w:rsidP="007758C9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I can </w:t>
            </w:r>
            <w:r w:rsidRPr="007758C9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choose the appropriate form of a verb in the third person – singular or plural – in sentences.</w:t>
            </w:r>
          </w:p>
          <w:p w14:paraId="4CB4A06C" w14:textId="2EEC75EA" w:rsidR="007758C9" w:rsidRPr="001B2AC8" w:rsidRDefault="007B2004" w:rsidP="00477BA1">
            <w:pPr>
              <w:pStyle w:val="Default"/>
              <w:rPr>
                <w:rFonts w:ascii="Comic Sans MS" w:hAnsi="Comic Sans MS" w:cs="Twinkl"/>
                <w:sz w:val="20"/>
                <w:szCs w:val="20"/>
              </w:rPr>
            </w:pPr>
            <w:r w:rsidRPr="007B2004">
              <w:rPr>
                <w:rFonts w:ascii="Comic Sans MS" w:hAnsi="Comic Sans MS" w:cs="Twinkl"/>
                <w:sz w:val="20"/>
                <w:szCs w:val="20"/>
              </w:rPr>
              <w:t>I can use ‘</w:t>
            </w:r>
            <w:proofErr w:type="gramStart"/>
            <w:r w:rsidRPr="007B2004">
              <w:rPr>
                <w:rFonts w:ascii="Comic Sans MS" w:hAnsi="Comic Sans MS" w:cs="Twinkl"/>
                <w:sz w:val="20"/>
                <w:szCs w:val="20"/>
              </w:rPr>
              <w:t>es’</w:t>
            </w:r>
            <w:proofErr w:type="gramEnd"/>
            <w:r w:rsidRPr="001B2AC8">
              <w:rPr>
                <w:rFonts w:ascii="Comic Sans MS" w:hAnsi="Comic Sans MS" w:cs="Twinkl"/>
                <w:sz w:val="20"/>
                <w:szCs w:val="20"/>
              </w:rPr>
              <w:t xml:space="preserve"> and ‘son’</w:t>
            </w:r>
            <w:r w:rsidRPr="007B2004">
              <w:rPr>
                <w:rFonts w:ascii="Comic Sans MS" w:hAnsi="Comic Sans MS" w:cs="Twinkl"/>
                <w:sz w:val="20"/>
                <w:szCs w:val="20"/>
              </w:rPr>
              <w:t xml:space="preserve"> in a sentence.</w:t>
            </w:r>
          </w:p>
          <w:p w14:paraId="4C6300A0" w14:textId="77777777" w:rsidR="007B2004" w:rsidRPr="001B2AC8" w:rsidRDefault="007B2004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7B5FB80" w14:textId="108D8A41" w:rsidR="007B2004" w:rsidRPr="007B2004" w:rsidRDefault="007B2004" w:rsidP="007B200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7B200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ask the question ‘¿</w:t>
            </w:r>
            <w:proofErr w:type="spellStart"/>
            <w:r w:rsidRPr="007B200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Qué</w:t>
            </w:r>
            <w:proofErr w:type="spellEnd"/>
            <w:r w:rsidRPr="007B200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</w:t>
            </w:r>
            <w:proofErr w:type="spellStart"/>
            <w:r w:rsidRPr="007B200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tiempo</w:t>
            </w:r>
            <w:proofErr w:type="spellEnd"/>
            <w:r w:rsidRPr="007B200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</w:t>
            </w:r>
            <w:proofErr w:type="spellStart"/>
            <w:r w:rsidRPr="007B200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hace</w:t>
            </w:r>
            <w:proofErr w:type="spellEnd"/>
            <w:r w:rsidRPr="007B200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?’</w:t>
            </w:r>
          </w:p>
          <w:p w14:paraId="00ECED68" w14:textId="77777777" w:rsidR="007B2004" w:rsidRPr="001B2AC8" w:rsidRDefault="007B2004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6390576" w14:textId="5D1D68EC" w:rsidR="003A0C88" w:rsidRPr="001B2AC8" w:rsidRDefault="008C0506" w:rsidP="008C0506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8C0506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describe a range of weather conditions in Spanish</w:t>
            </w: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</w:t>
            </w: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 xml:space="preserve">and give a weather </w:t>
            </w:r>
            <w:r w:rsidR="003A0C88"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forecast.</w:t>
            </w:r>
          </w:p>
          <w:p w14:paraId="1124D43F" w14:textId="77777777" w:rsidR="003A0C88" w:rsidRPr="001B2AC8" w:rsidRDefault="003A0C88" w:rsidP="008C0506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0A58DC8" w14:textId="5F5C35E7" w:rsidR="003A0C88" w:rsidRPr="003A0C88" w:rsidRDefault="003A0C88" w:rsidP="003A0C8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3A0C8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identify sports in Spanish.</w:t>
            </w:r>
          </w:p>
          <w:p w14:paraId="0D5C8FED" w14:textId="77777777" w:rsidR="003A0C88" w:rsidRPr="001B2AC8" w:rsidRDefault="003A0C88" w:rsidP="008C0506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05A29CA5" w14:textId="3AA9DBE6" w:rsidR="003A0C88" w:rsidRPr="003A0C88" w:rsidRDefault="003A0C88" w:rsidP="003A0C8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3A0C8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make sentences using opinions about sports.</w:t>
            </w:r>
          </w:p>
          <w:p w14:paraId="6D524525" w14:textId="77777777" w:rsidR="003A0C88" w:rsidRPr="001B2AC8" w:rsidRDefault="003A0C88" w:rsidP="008C0506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346DADCF" w14:textId="404DED6C" w:rsidR="00824827" w:rsidRPr="00824827" w:rsidRDefault="00824827" w:rsidP="0082482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82482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apply my learning to have short conversations.</w:t>
            </w:r>
          </w:p>
          <w:p w14:paraId="4B253032" w14:textId="77777777" w:rsidR="003A0C88" w:rsidRPr="001B2AC8" w:rsidRDefault="003A0C88" w:rsidP="008C0506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4687BFE" w14:textId="405CCF63" w:rsidR="00AF5B09" w:rsidRPr="001B2AC8" w:rsidRDefault="00AF5B09" w:rsidP="00AF5B09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I can name holiday destinations and </w:t>
            </w:r>
            <w:r w:rsidRPr="00AF5B09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make a sentence about where I go during the holidays.</w:t>
            </w:r>
          </w:p>
          <w:p w14:paraId="0E647055" w14:textId="77777777" w:rsidR="00AF5B09" w:rsidRPr="001B2AC8" w:rsidRDefault="00AF5B09" w:rsidP="00AF5B09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5BD62788" w14:textId="73718B5E" w:rsidR="00722C6C" w:rsidRPr="00722C6C" w:rsidRDefault="00722C6C" w:rsidP="00722C6C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722C6C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say how I travel to get there.</w:t>
            </w:r>
          </w:p>
          <w:p w14:paraId="3C7E8080" w14:textId="77777777" w:rsidR="00AF5B09" w:rsidRPr="001B2AC8" w:rsidRDefault="00AF5B09" w:rsidP="00AF5B09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8A54347" w14:textId="20F84B59" w:rsidR="00722C6C" w:rsidRPr="00722C6C" w:rsidRDefault="00722C6C" w:rsidP="00722C6C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722C6C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use ‘a’ (to) and ‘</w:t>
            </w:r>
            <w:proofErr w:type="spellStart"/>
            <w:r w:rsidRPr="00722C6C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en</w:t>
            </w:r>
            <w:proofErr w:type="spellEnd"/>
            <w:r w:rsidRPr="00722C6C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 (by) in my sentences.</w:t>
            </w:r>
          </w:p>
          <w:p w14:paraId="56CE438D" w14:textId="77777777" w:rsidR="00722C6C" w:rsidRPr="001B2AC8" w:rsidRDefault="00722C6C" w:rsidP="00AF5B09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6F2B7163" w14:textId="38D39116" w:rsidR="00BF3C13" w:rsidRPr="001B2AC8" w:rsidRDefault="00BF3C13" w:rsidP="00BF3C13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I can </w:t>
            </w:r>
            <w:r w:rsidRPr="00BF3C13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ask and answer what holiday activities </w:t>
            </w: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</w:t>
            </w:r>
            <w:r w:rsidRPr="00BF3C13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like to do and who </w:t>
            </w: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</w:t>
            </w:r>
            <w:r w:rsidRPr="00BF3C13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like to do them with.</w:t>
            </w:r>
          </w:p>
          <w:p w14:paraId="4A816B41" w14:textId="77777777" w:rsidR="001B2AC8" w:rsidRPr="001B2AC8" w:rsidRDefault="001B2AC8" w:rsidP="00BF3C13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67F6977F" w14:textId="2D05662D" w:rsidR="001B2AC8" w:rsidRPr="001B2AC8" w:rsidRDefault="001B2AC8" w:rsidP="001B2AC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express my opinion about holiday activities.</w:t>
            </w:r>
          </w:p>
          <w:p w14:paraId="2C64BCCF" w14:textId="77777777" w:rsidR="001B2AC8" w:rsidRPr="001B2AC8" w:rsidRDefault="001B2AC8" w:rsidP="00BF3C13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46E738FE" w14:textId="0A67663D" w:rsidR="001B2AC8" w:rsidRPr="001B2AC8" w:rsidRDefault="001B2AC8" w:rsidP="001B2AC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1B2AC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can extract the main ideas from a short text, including opinions.</w:t>
            </w:r>
          </w:p>
          <w:p w14:paraId="3A7A124A" w14:textId="77777777" w:rsidR="001B2AC8" w:rsidRPr="00BF3C13" w:rsidRDefault="001B2AC8" w:rsidP="00BF3C13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33B2E704" w14:textId="77777777" w:rsidR="00722C6C" w:rsidRPr="001B2AC8" w:rsidRDefault="00722C6C" w:rsidP="00AF5B09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72C7D845" w14:textId="77777777" w:rsidR="00BF3C13" w:rsidRPr="00AF5B09" w:rsidRDefault="00BF3C13" w:rsidP="00AF5B09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5DECA3CC" w14:textId="77777777" w:rsidR="00824827" w:rsidRPr="008C0506" w:rsidRDefault="00824827" w:rsidP="008C0506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5966F30B" w14:textId="77777777" w:rsidR="007B2004" w:rsidRPr="001B2AC8" w:rsidRDefault="007B2004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C200065" w14:textId="77777777" w:rsidR="007758C9" w:rsidRPr="001B2AC8" w:rsidRDefault="007758C9" w:rsidP="00477BA1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F61B9" w:rsidRPr="00DB239E" w14:paraId="15E052C0" w14:textId="77777777" w:rsidTr="00E34BBB">
        <w:tc>
          <w:tcPr>
            <w:tcW w:w="2097" w:type="dxa"/>
            <w:shd w:val="clear" w:color="auto" w:fill="FFC000"/>
          </w:tcPr>
          <w:p w14:paraId="13E19BE8" w14:textId="1E3D5236" w:rsidR="004F61B9" w:rsidRDefault="004F61B9" w:rsidP="00477BA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Reading and Writing (Literacy)</w:t>
            </w:r>
          </w:p>
        </w:tc>
        <w:tc>
          <w:tcPr>
            <w:tcW w:w="2325" w:type="dxa"/>
            <w:vMerge/>
          </w:tcPr>
          <w:p w14:paraId="5126BDEA" w14:textId="77777777" w:rsidR="004F61B9" w:rsidRPr="00DB239E" w:rsidRDefault="004F61B9" w:rsidP="00477BA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67" w:type="dxa"/>
            <w:vMerge/>
          </w:tcPr>
          <w:p w14:paraId="5650A168" w14:textId="77777777" w:rsidR="004F61B9" w:rsidRPr="00DB239E" w:rsidRDefault="004F61B9" w:rsidP="00477BA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73" w:type="dxa"/>
            <w:vMerge/>
          </w:tcPr>
          <w:p w14:paraId="1BEFB577" w14:textId="77777777" w:rsidR="004F61B9" w:rsidRPr="00DB239E" w:rsidRDefault="004F61B9" w:rsidP="00477BA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63" w:type="dxa"/>
            <w:vMerge/>
          </w:tcPr>
          <w:p w14:paraId="56115BB0" w14:textId="77777777" w:rsidR="004F61B9" w:rsidRPr="00DB239E" w:rsidRDefault="004F61B9" w:rsidP="00477BA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63" w:type="dxa"/>
            <w:vMerge/>
          </w:tcPr>
          <w:p w14:paraId="72F75762" w14:textId="77777777" w:rsidR="004F61B9" w:rsidRPr="00DB239E" w:rsidRDefault="004F61B9" w:rsidP="00477BA1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F61B9" w:rsidRPr="00DB239E" w14:paraId="445C7379" w14:textId="77777777" w:rsidTr="00930FAC">
        <w:trPr>
          <w:trHeight w:val="464"/>
        </w:trPr>
        <w:tc>
          <w:tcPr>
            <w:tcW w:w="2097" w:type="dxa"/>
            <w:shd w:val="clear" w:color="auto" w:fill="FFC000"/>
          </w:tcPr>
          <w:p w14:paraId="59D344DF" w14:textId="318797CB" w:rsidR="004F61B9" w:rsidRPr="009C448F" w:rsidRDefault="004F61B9" w:rsidP="00477BA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Stories, Songs, Poems and Rhymes</w:t>
            </w:r>
          </w:p>
        </w:tc>
        <w:tc>
          <w:tcPr>
            <w:tcW w:w="2325" w:type="dxa"/>
            <w:vMerge/>
          </w:tcPr>
          <w:p w14:paraId="190616E6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67" w:type="dxa"/>
            <w:vMerge/>
          </w:tcPr>
          <w:p w14:paraId="19A94103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73" w:type="dxa"/>
            <w:vMerge/>
          </w:tcPr>
          <w:p w14:paraId="7BED092A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63" w:type="dxa"/>
            <w:vMerge/>
          </w:tcPr>
          <w:p w14:paraId="4F8589A4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63" w:type="dxa"/>
            <w:vMerge/>
          </w:tcPr>
          <w:p w14:paraId="50FE3C4F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F61B9" w:rsidRPr="00DB239E" w14:paraId="79F38A27" w14:textId="77777777" w:rsidTr="003337F6">
        <w:tc>
          <w:tcPr>
            <w:tcW w:w="2097" w:type="dxa"/>
            <w:shd w:val="clear" w:color="auto" w:fill="FFC000"/>
          </w:tcPr>
          <w:p w14:paraId="29C6BB74" w14:textId="39D706BC" w:rsidR="004F61B9" w:rsidRPr="009C448F" w:rsidRDefault="004F61B9" w:rsidP="00477BA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Grammar</w:t>
            </w:r>
          </w:p>
        </w:tc>
        <w:tc>
          <w:tcPr>
            <w:tcW w:w="2325" w:type="dxa"/>
            <w:vMerge/>
          </w:tcPr>
          <w:p w14:paraId="48122A74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67" w:type="dxa"/>
            <w:vMerge/>
          </w:tcPr>
          <w:p w14:paraId="7BF391C2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73" w:type="dxa"/>
            <w:vMerge/>
          </w:tcPr>
          <w:p w14:paraId="09E6F93D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63" w:type="dxa"/>
            <w:vMerge/>
          </w:tcPr>
          <w:p w14:paraId="7CF43EC5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63" w:type="dxa"/>
            <w:vMerge/>
          </w:tcPr>
          <w:p w14:paraId="411912D0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4F61B9" w:rsidRPr="00DB239E" w14:paraId="4BA1E639" w14:textId="77777777" w:rsidTr="007775CD">
        <w:tc>
          <w:tcPr>
            <w:tcW w:w="2097" w:type="dxa"/>
            <w:shd w:val="clear" w:color="auto" w:fill="FFC000"/>
          </w:tcPr>
          <w:p w14:paraId="0F07FD25" w14:textId="092A38C9" w:rsidR="004F61B9" w:rsidRDefault="004F61B9" w:rsidP="00477BA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Intercultural Understanding</w:t>
            </w:r>
          </w:p>
        </w:tc>
        <w:tc>
          <w:tcPr>
            <w:tcW w:w="2325" w:type="dxa"/>
            <w:vMerge/>
          </w:tcPr>
          <w:p w14:paraId="40873B66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67" w:type="dxa"/>
            <w:vMerge/>
          </w:tcPr>
          <w:p w14:paraId="1EFE926C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4373" w:type="dxa"/>
            <w:vMerge/>
          </w:tcPr>
          <w:p w14:paraId="74330FE8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63" w:type="dxa"/>
            <w:vMerge/>
          </w:tcPr>
          <w:p w14:paraId="65F62E7D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63" w:type="dxa"/>
            <w:vMerge/>
          </w:tcPr>
          <w:p w14:paraId="30627150" w14:textId="77777777" w:rsidR="004F61B9" w:rsidRPr="00DB239E" w:rsidRDefault="004F61B9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BA0AC6" w:rsidRPr="00DB239E" w14:paraId="3EB4D482" w14:textId="77777777" w:rsidTr="006704C6">
        <w:tc>
          <w:tcPr>
            <w:tcW w:w="2097" w:type="dxa"/>
            <w:shd w:val="clear" w:color="auto" w:fill="FFC000"/>
          </w:tcPr>
          <w:p w14:paraId="1D0A0295" w14:textId="33D12C5F" w:rsidR="00BA0AC6" w:rsidRDefault="00BA0AC6" w:rsidP="00477BA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2325" w:type="dxa"/>
          </w:tcPr>
          <w:p w14:paraId="2A01EF83" w14:textId="77777777" w:rsidR="001B2AC8" w:rsidRPr="001B2AC8" w:rsidRDefault="001B2AC8" w:rsidP="001B2AC8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056CF99E" w14:textId="77777777" w:rsidR="00BA0AC6" w:rsidRDefault="00BA0AC6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411DADC" w14:textId="601BAEDA" w:rsidR="00E01F50" w:rsidRPr="00DB239E" w:rsidRDefault="00CD08E7" w:rsidP="00477BA1">
            <w:pPr>
              <w:rPr>
                <w:rFonts w:ascii="Comic Sans MS" w:hAnsi="Comic Sans MS"/>
                <w:sz w:val="22"/>
                <w:szCs w:val="22"/>
              </w:rPr>
            </w:pPr>
            <w:hyperlink r:id="rId16" w:history="1">
              <w:r w:rsidR="00E01F50" w:rsidRPr="00E01F50">
                <w:rPr>
                  <w:rStyle w:val="Hyperlink"/>
                  <w:rFonts w:ascii="Comic Sans MS" w:hAnsi="Comic Sans MS"/>
                  <w:sz w:val="22"/>
                  <w:szCs w:val="22"/>
                </w:rPr>
                <w:t>My Town Vocabulary Sheet</w:t>
              </w:r>
            </w:hyperlink>
          </w:p>
        </w:tc>
        <w:tc>
          <w:tcPr>
            <w:tcW w:w="2067" w:type="dxa"/>
          </w:tcPr>
          <w:p w14:paraId="7EC82A4C" w14:textId="77777777" w:rsidR="001B2AC8" w:rsidRPr="001B2AC8" w:rsidRDefault="001B2AC8" w:rsidP="001B2AC8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04EDDF76" w14:textId="77777777" w:rsidR="00BA0AC6" w:rsidRDefault="00BA0AC6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C05DD65" w14:textId="1270B95E" w:rsidR="00E01F50" w:rsidRPr="00DB239E" w:rsidRDefault="00CD08E7" w:rsidP="00477BA1">
            <w:pPr>
              <w:rPr>
                <w:rFonts w:ascii="Comic Sans MS" w:hAnsi="Comic Sans MS"/>
                <w:sz w:val="22"/>
                <w:szCs w:val="22"/>
              </w:rPr>
            </w:pPr>
            <w:hyperlink r:id="rId17" w:history="1">
              <w:r w:rsidR="00E01F50" w:rsidRPr="00E01F50">
                <w:rPr>
                  <w:rStyle w:val="Hyperlink"/>
                  <w:rFonts w:ascii="Comic Sans MS" w:hAnsi="Comic Sans MS"/>
                  <w:sz w:val="22"/>
                  <w:szCs w:val="22"/>
                </w:rPr>
                <w:t>Let’s Go Vocabulary Sheet</w:t>
              </w:r>
            </w:hyperlink>
          </w:p>
        </w:tc>
        <w:tc>
          <w:tcPr>
            <w:tcW w:w="4373" w:type="dxa"/>
          </w:tcPr>
          <w:p w14:paraId="3A830746" w14:textId="77777777" w:rsidR="001B2AC8" w:rsidRPr="001B2AC8" w:rsidRDefault="001B2AC8" w:rsidP="001B2AC8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1EE529FF" w14:textId="77777777" w:rsidR="00BA0AC6" w:rsidRDefault="00BA0AC6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7FDAFF6" w14:textId="0D9260F3" w:rsidR="00E01F50" w:rsidRPr="00DB239E" w:rsidRDefault="00CD08E7" w:rsidP="00477BA1">
            <w:pPr>
              <w:rPr>
                <w:rFonts w:ascii="Comic Sans MS" w:hAnsi="Comic Sans MS"/>
                <w:sz w:val="22"/>
                <w:szCs w:val="22"/>
              </w:rPr>
            </w:pPr>
            <w:hyperlink r:id="rId18" w:history="1">
              <w:r w:rsidR="00E01F50" w:rsidRPr="00E01F50">
                <w:rPr>
                  <w:rStyle w:val="Hyperlink"/>
                  <w:rFonts w:ascii="Comic Sans MS" w:hAnsi="Comic Sans MS"/>
                  <w:sz w:val="22"/>
                  <w:szCs w:val="22"/>
                </w:rPr>
                <w:t>Shopping Vocabulary Sheet</w:t>
              </w:r>
            </w:hyperlink>
          </w:p>
        </w:tc>
        <w:tc>
          <w:tcPr>
            <w:tcW w:w="2263" w:type="dxa"/>
          </w:tcPr>
          <w:p w14:paraId="4C540798" w14:textId="77777777" w:rsidR="001B2AC8" w:rsidRPr="001B2AC8" w:rsidRDefault="001B2AC8" w:rsidP="001B2AC8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18E237DA" w14:textId="77777777" w:rsidR="00BA0AC6" w:rsidRDefault="00BA0AC6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7A543E97" w14:textId="0437BC04" w:rsidR="00E01F50" w:rsidRPr="00DB239E" w:rsidRDefault="00CD08E7" w:rsidP="00477BA1">
            <w:pPr>
              <w:rPr>
                <w:rFonts w:ascii="Comic Sans MS" w:hAnsi="Comic Sans MS"/>
                <w:sz w:val="22"/>
                <w:szCs w:val="22"/>
              </w:rPr>
            </w:pPr>
            <w:hyperlink r:id="rId19" w:history="1">
              <w:r w:rsidR="00E01F50" w:rsidRPr="00E01F50">
                <w:rPr>
                  <w:rStyle w:val="Hyperlink"/>
                  <w:rFonts w:ascii="Comic Sans MS" w:hAnsi="Comic Sans MS"/>
                  <w:sz w:val="22"/>
                  <w:szCs w:val="22"/>
                </w:rPr>
                <w:t>My Routine Vocabulary Sheet</w:t>
              </w:r>
            </w:hyperlink>
          </w:p>
        </w:tc>
        <w:tc>
          <w:tcPr>
            <w:tcW w:w="2263" w:type="dxa"/>
          </w:tcPr>
          <w:p w14:paraId="74834528" w14:textId="77777777" w:rsidR="001B2AC8" w:rsidRPr="001B2AC8" w:rsidRDefault="001B2AC8" w:rsidP="001B2AC8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2A6CC5C9" w14:textId="77777777" w:rsidR="00BA0AC6" w:rsidRDefault="00BA0AC6" w:rsidP="00477BA1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CF218FA" w14:textId="3C774063" w:rsidR="00E01F50" w:rsidRPr="00DB239E" w:rsidRDefault="00CD08E7" w:rsidP="00477BA1">
            <w:pPr>
              <w:rPr>
                <w:rFonts w:ascii="Comic Sans MS" w:hAnsi="Comic Sans MS"/>
                <w:sz w:val="22"/>
                <w:szCs w:val="22"/>
              </w:rPr>
            </w:pPr>
            <w:hyperlink r:id="rId20" w:history="1">
              <w:r w:rsidR="00E01F50" w:rsidRPr="00E01F50">
                <w:rPr>
                  <w:rStyle w:val="Hyperlink"/>
                  <w:rFonts w:ascii="Comic Sans MS" w:hAnsi="Comic Sans MS"/>
                  <w:sz w:val="22"/>
                  <w:szCs w:val="22"/>
                </w:rPr>
                <w:t>Free Time Vocabulary Sheet</w:t>
              </w:r>
            </w:hyperlink>
          </w:p>
        </w:tc>
      </w:tr>
    </w:tbl>
    <w:p w14:paraId="7F89FCE6" w14:textId="77777777" w:rsidR="00033232" w:rsidRDefault="00033232" w:rsidP="00033232"/>
    <w:p w14:paraId="446224A3" w14:textId="77777777" w:rsidR="00E545E1" w:rsidRDefault="00E545E1" w:rsidP="008C0750"/>
    <w:p w14:paraId="08A78FAB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5" behindDoc="0" locked="0" layoutInCell="1" allowOverlap="1" wp14:anchorId="36644AE5" wp14:editId="5A4122F0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572265841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4" behindDoc="0" locked="0" layoutInCell="1" allowOverlap="1" wp14:anchorId="6DD0C1A8" wp14:editId="7CA248A8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1053203251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FF4F60" w14:textId="2CB97785" w:rsidR="00CE7753" w:rsidRPr="00EB1736" w:rsidRDefault="00C00C90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MFL</w:t>
      </w:r>
      <w:r w:rsidR="00CE7753">
        <w:rPr>
          <w:b/>
          <w:bCs/>
          <w:sz w:val="40"/>
          <w:szCs w:val="40"/>
        </w:rPr>
        <w:t xml:space="preserve">: </w:t>
      </w:r>
      <w:r w:rsidR="00CE7753" w:rsidRPr="00EB1736">
        <w:rPr>
          <w:b/>
          <w:bCs/>
          <w:sz w:val="40"/>
          <w:szCs w:val="40"/>
        </w:rPr>
        <w:t>I Can Statements</w:t>
      </w:r>
      <w:r w:rsidR="00CE7753" w:rsidRPr="00EB1736">
        <w:rPr>
          <w:b/>
          <w:bCs/>
          <w:sz w:val="40"/>
          <w:szCs w:val="40"/>
        </w:rPr>
        <w:tab/>
      </w:r>
      <w:r w:rsidR="00CE7753">
        <w:rPr>
          <w:b/>
          <w:bCs/>
          <w:sz w:val="40"/>
          <w:szCs w:val="40"/>
        </w:rPr>
        <w:t>(</w:t>
      </w:r>
      <w:r w:rsidR="00CE7753" w:rsidRPr="00EB1736">
        <w:rPr>
          <w:b/>
          <w:bCs/>
          <w:sz w:val="40"/>
          <w:szCs w:val="40"/>
        </w:rPr>
        <w:t xml:space="preserve">Year </w:t>
      </w:r>
      <w:r w:rsidR="00CE7753">
        <w:rPr>
          <w:b/>
          <w:bCs/>
          <w:sz w:val="40"/>
          <w:szCs w:val="40"/>
        </w:rPr>
        <w:t>5)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7"/>
        <w:gridCol w:w="2304"/>
        <w:gridCol w:w="2045"/>
        <w:gridCol w:w="2125"/>
        <w:gridCol w:w="2211"/>
        <w:gridCol w:w="2303"/>
        <w:gridCol w:w="2303"/>
      </w:tblGrid>
      <w:tr w:rsidR="00C00C90" w:rsidRPr="009C448F" w14:paraId="4AD33CAD" w14:textId="77777777" w:rsidTr="008C42AC">
        <w:tc>
          <w:tcPr>
            <w:tcW w:w="2097" w:type="dxa"/>
            <w:shd w:val="clear" w:color="auto" w:fill="FFC000"/>
          </w:tcPr>
          <w:p w14:paraId="622AE508" w14:textId="77777777" w:rsidR="00C00C90" w:rsidRPr="008C0750" w:rsidRDefault="00C00C90" w:rsidP="006A3EEC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shd w:val="clear" w:color="auto" w:fill="FFC000"/>
          </w:tcPr>
          <w:p w14:paraId="22A15B32" w14:textId="40956F1B" w:rsidR="00C00C90" w:rsidRPr="009C448F" w:rsidRDefault="00335E18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All About Me</w:t>
            </w:r>
          </w:p>
        </w:tc>
        <w:tc>
          <w:tcPr>
            <w:tcW w:w="2045" w:type="dxa"/>
            <w:shd w:val="clear" w:color="auto" w:fill="FFC000"/>
          </w:tcPr>
          <w:p w14:paraId="2334473C" w14:textId="1F126500" w:rsidR="00C00C90" w:rsidRPr="009C448F" w:rsidRDefault="00335E18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The Way We Look</w:t>
            </w:r>
          </w:p>
        </w:tc>
        <w:tc>
          <w:tcPr>
            <w:tcW w:w="2125" w:type="dxa"/>
            <w:shd w:val="clear" w:color="auto" w:fill="FFC000"/>
          </w:tcPr>
          <w:p w14:paraId="279D99DF" w14:textId="6C8B2186" w:rsidR="00C00C90" w:rsidRPr="009C448F" w:rsidRDefault="00335E18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Eating Out</w:t>
            </w:r>
          </w:p>
        </w:tc>
        <w:tc>
          <w:tcPr>
            <w:tcW w:w="2211" w:type="dxa"/>
            <w:shd w:val="clear" w:color="auto" w:fill="FFC000"/>
          </w:tcPr>
          <w:p w14:paraId="6424C804" w14:textId="47253143" w:rsidR="00C00C90" w:rsidRPr="009C448F" w:rsidRDefault="00335E18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My World</w:t>
            </w:r>
          </w:p>
        </w:tc>
        <w:tc>
          <w:tcPr>
            <w:tcW w:w="2303" w:type="dxa"/>
            <w:shd w:val="clear" w:color="auto" w:fill="FFC000"/>
          </w:tcPr>
          <w:p w14:paraId="721A30A5" w14:textId="044F18D8" w:rsidR="00C00C90" w:rsidRPr="009C448F" w:rsidRDefault="00335E18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 The Classroom</w:t>
            </w:r>
          </w:p>
        </w:tc>
        <w:tc>
          <w:tcPr>
            <w:tcW w:w="2303" w:type="dxa"/>
            <w:shd w:val="clear" w:color="auto" w:fill="FFC000"/>
          </w:tcPr>
          <w:p w14:paraId="71C9190F" w14:textId="788D81C5" w:rsidR="00C00C90" w:rsidRPr="009C448F" w:rsidRDefault="003261C5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Our Past</w:t>
            </w:r>
          </w:p>
        </w:tc>
      </w:tr>
      <w:tr w:rsidR="00382903" w:rsidRPr="00DB239E" w14:paraId="4A5F5712" w14:textId="77777777" w:rsidTr="008C42AC">
        <w:tc>
          <w:tcPr>
            <w:tcW w:w="2097" w:type="dxa"/>
            <w:shd w:val="clear" w:color="auto" w:fill="FFC000"/>
          </w:tcPr>
          <w:p w14:paraId="24CB85CD" w14:textId="41A77EF4" w:rsidR="00382903" w:rsidRPr="009C448F" w:rsidRDefault="00382903" w:rsidP="008C42A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Speaking and Listening (Oracy)</w:t>
            </w:r>
          </w:p>
        </w:tc>
        <w:tc>
          <w:tcPr>
            <w:tcW w:w="2304" w:type="dxa"/>
            <w:vMerge w:val="restart"/>
          </w:tcPr>
          <w:p w14:paraId="313805C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 xml:space="preserve">I can recognise and use different key phrases related to </w:t>
            </w: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>the topic of introducing yourself.</w:t>
            </w:r>
          </w:p>
          <w:p w14:paraId="342D9633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43DD27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ask for and give spellings using the Spanish alphabet.</w:t>
            </w:r>
          </w:p>
          <w:p w14:paraId="2741A6A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BD537BA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understand the main points of someone’s presentation introducing themselves.</w:t>
            </w:r>
          </w:p>
          <w:p w14:paraId="0412B559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63DD8F1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name free time activities in Spanish.</w:t>
            </w:r>
          </w:p>
          <w:p w14:paraId="0337F350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434295C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express my opinion about hobbies.</w:t>
            </w:r>
          </w:p>
          <w:p w14:paraId="40824964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364ACA6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use ‘y’ and ‘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pero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>’ to link two short sentences together.</w:t>
            </w:r>
          </w:p>
          <w:p w14:paraId="432A9273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4C4516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use the Spanish alphabet to spell names containing accents.</w:t>
            </w:r>
          </w:p>
          <w:p w14:paraId="7F67415A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1200B1C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name a range of family members and pets.</w:t>
            </w:r>
          </w:p>
          <w:p w14:paraId="520D0049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6C1C4D4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ask and respond to questions about where and who I live with.</w:t>
            </w:r>
          </w:p>
          <w:p w14:paraId="3EF08CC9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72E0315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name different jobs in Spanish.</w:t>
            </w:r>
          </w:p>
          <w:p w14:paraId="69EBB69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FF7D2D4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apply masculine and feminine agreement rules to my sentences.</w:t>
            </w:r>
          </w:p>
          <w:p w14:paraId="563E793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50493F9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ask and answer what someone does for a living.</w:t>
            </w:r>
          </w:p>
          <w:p w14:paraId="2EE508AD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1313438" w14:textId="706FC6CE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name a range of jobs in Spanish and say what I am going to do for a living.</w:t>
            </w:r>
          </w:p>
          <w:p w14:paraId="324578F6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41CE98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explain how the future tense is made of ‘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ir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>’ plus the infinitive.</w:t>
            </w:r>
          </w:p>
          <w:p w14:paraId="691411F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3D038F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write key information about myself and present it orally.</w:t>
            </w:r>
          </w:p>
          <w:p w14:paraId="52FE62F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ED8D1DB" w14:textId="57FE88F2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 xml:space="preserve">I can listen to a personal </w:t>
            </w:r>
            <w:proofErr w:type="gramStart"/>
            <w:r w:rsidRPr="00B251CD">
              <w:rPr>
                <w:rFonts w:ascii="Comic Sans MS" w:hAnsi="Comic Sans MS"/>
                <w:sz w:val="20"/>
                <w:szCs w:val="20"/>
              </w:rPr>
              <w:t>introduction  and</w:t>
            </w:r>
            <w:proofErr w:type="gramEnd"/>
            <w:r w:rsidRPr="00B251CD">
              <w:rPr>
                <w:rFonts w:ascii="Comic Sans MS" w:hAnsi="Comic Sans MS"/>
                <w:sz w:val="20"/>
                <w:szCs w:val="20"/>
              </w:rPr>
              <w:t xml:space="preserve"> understand the key information.</w:t>
            </w:r>
          </w:p>
        </w:tc>
        <w:tc>
          <w:tcPr>
            <w:tcW w:w="2045" w:type="dxa"/>
            <w:vMerge w:val="restart"/>
          </w:tcPr>
          <w:p w14:paraId="7CF26E81" w14:textId="34549935" w:rsidR="00382903" w:rsidRPr="00034279" w:rsidRDefault="00382903" w:rsidP="00034279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034279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can</w:t>
            </w:r>
            <w:r w:rsidRPr="00B251CD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name body parts and</w:t>
            </w:r>
            <w:r w:rsidRPr="00034279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understand the key </w:t>
            </w:r>
            <w:r w:rsidRPr="00034279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vocabulary about body parts in a description.</w:t>
            </w:r>
          </w:p>
          <w:p w14:paraId="39553393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D92AB2B" w14:textId="2348B3E4" w:rsidR="00382903" w:rsidRPr="002E297F" w:rsidRDefault="00382903" w:rsidP="002E297F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E297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create my own description including body parts and the verb ‘</w:t>
            </w:r>
            <w:proofErr w:type="spellStart"/>
            <w:r w:rsidRPr="002E297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tener</w:t>
            </w:r>
            <w:proofErr w:type="spellEnd"/>
            <w:r w:rsidRPr="002E297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’.</w:t>
            </w:r>
          </w:p>
          <w:p w14:paraId="36C4F3D8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7A5F841" w14:textId="7D04EDF1" w:rsidR="00382903" w:rsidRPr="002E297F" w:rsidRDefault="00382903" w:rsidP="002E297F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E297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correctly place an adjective in a sentence.</w:t>
            </w:r>
          </w:p>
          <w:p w14:paraId="2462B638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532B8C8" w14:textId="648C9433" w:rsidR="00382903" w:rsidRPr="001A200C" w:rsidRDefault="00382903" w:rsidP="001A200C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1A200C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make a noun and adjective ‘agree’.</w:t>
            </w:r>
          </w:p>
          <w:p w14:paraId="6CAFF584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826C977" w14:textId="5CB72C26" w:rsidR="00382903" w:rsidRPr="001A200C" w:rsidRDefault="00382903" w:rsidP="001A200C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1A200C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describe my hair and eyes in Spanish.</w:t>
            </w:r>
          </w:p>
          <w:p w14:paraId="627C0E7A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F8FDE18" w14:textId="425E6309" w:rsidR="00382903" w:rsidRPr="001A200C" w:rsidRDefault="00382903" w:rsidP="001A200C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1A200C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identify a range of verbs.</w:t>
            </w:r>
          </w:p>
          <w:p w14:paraId="6CB8D16D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E5A486F" w14:textId="41B4084C" w:rsidR="00382903" w:rsidRPr="00A11F27" w:rsidRDefault="00382903" w:rsidP="00A11F2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A11F2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compare a sentence in Spanish and in English and explain how verbs are different.</w:t>
            </w:r>
          </w:p>
          <w:p w14:paraId="3C86E74B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5453876" w14:textId="6BBAFA96" w:rsidR="00382903" w:rsidRPr="00A11F27" w:rsidRDefault="00382903" w:rsidP="00A11F2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A11F2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ask and answer the question ‘¿</w:t>
            </w:r>
            <w:proofErr w:type="spellStart"/>
            <w:r w:rsidRPr="00A11F2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Qué</w:t>
            </w:r>
            <w:proofErr w:type="spellEnd"/>
            <w:r w:rsidRPr="00A11F2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</w:t>
            </w:r>
            <w:proofErr w:type="spellStart"/>
            <w:r w:rsidRPr="00A11F2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haces</w:t>
            </w:r>
            <w:proofErr w:type="spellEnd"/>
            <w:r w:rsidRPr="00A11F2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?’</w:t>
            </w:r>
          </w:p>
          <w:p w14:paraId="26980F7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A33EA86" w14:textId="6939307A" w:rsidR="00382903" w:rsidRPr="00D12A5B" w:rsidRDefault="00382903" w:rsidP="00D12A5B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D12A5B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can name different clothes in Spanish.</w:t>
            </w:r>
          </w:p>
          <w:p w14:paraId="3682F5EC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5D3AF44" w14:textId="339F0FE4" w:rsidR="00382903" w:rsidRPr="00D12A5B" w:rsidRDefault="00382903" w:rsidP="00D12A5B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D12A5B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use ‘</w:t>
            </w:r>
            <w:proofErr w:type="spellStart"/>
            <w:r w:rsidRPr="00D12A5B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lleva</w:t>
            </w:r>
            <w:proofErr w:type="spellEnd"/>
            <w:r w:rsidRPr="00D12A5B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 to say what someone is wearing.</w:t>
            </w:r>
          </w:p>
          <w:p w14:paraId="1B9EC3FC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0DD273F" w14:textId="1056837F" w:rsidR="00382903" w:rsidRPr="00D12A5B" w:rsidRDefault="00382903" w:rsidP="00D12A5B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D12A5B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identify a range of adjectives that describe feelings.</w:t>
            </w:r>
          </w:p>
          <w:p w14:paraId="67C881C3" w14:textId="65C5A2E4" w:rsidR="00382903" w:rsidRPr="00636D67" w:rsidRDefault="00382903" w:rsidP="00636D6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636D6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use the verb ‘</w:t>
            </w:r>
            <w:proofErr w:type="spellStart"/>
            <w:r w:rsidRPr="00636D6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estar</w:t>
            </w:r>
            <w:proofErr w:type="spellEnd"/>
            <w:r w:rsidRPr="00636D6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 to ask and answer a question about feelings.</w:t>
            </w:r>
          </w:p>
          <w:p w14:paraId="5937B8B5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0AA5DFC" w14:textId="78E7F3E7" w:rsidR="00382903" w:rsidRPr="00636D67" w:rsidRDefault="00382903" w:rsidP="00636D6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636D6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alter an adjective to match the person it applies to.</w:t>
            </w:r>
          </w:p>
          <w:p w14:paraId="15AB8A05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15C8853" w14:textId="69593C10" w:rsidR="00382903" w:rsidRPr="004F3324" w:rsidRDefault="00382903" w:rsidP="004F332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I can use ‘me </w:t>
            </w:r>
            <w:proofErr w:type="spellStart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duele</w:t>
            </w:r>
            <w:proofErr w:type="spellEnd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’ and ‘me </w:t>
            </w:r>
            <w:proofErr w:type="spellStart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duelen</w:t>
            </w:r>
            <w:proofErr w:type="spellEnd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 to say what hurts.</w:t>
            </w:r>
          </w:p>
          <w:p w14:paraId="7DEED5B3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EBBFB4E" w14:textId="7452FC00" w:rsidR="00382903" w:rsidRPr="004F3324" w:rsidRDefault="00382903" w:rsidP="004F332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ask and answer the question ‘¿</w:t>
            </w:r>
            <w:proofErr w:type="spellStart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Qué</w:t>
            </w:r>
            <w:proofErr w:type="spellEnd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</w:t>
            </w:r>
            <w:proofErr w:type="spellStart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te</w:t>
            </w:r>
            <w:proofErr w:type="spellEnd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</w:t>
            </w:r>
            <w:proofErr w:type="spellStart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pasa</w:t>
            </w:r>
            <w:proofErr w:type="spellEnd"/>
            <w:r w:rsidRPr="004F332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?’</w:t>
            </w:r>
          </w:p>
          <w:p w14:paraId="4EF783D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5" w:type="dxa"/>
            <w:vMerge w:val="restart"/>
          </w:tcPr>
          <w:p w14:paraId="6B2325DA" w14:textId="1B910EA9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 xml:space="preserve">I can name a range of hot and cold drinks and say </w:t>
            </w: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>phrases by combining drinks and containers.</w:t>
            </w:r>
          </w:p>
          <w:p w14:paraId="4B3C0743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36C762F" w14:textId="4E1C0B76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ask the question ‘¿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Qué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quieres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beber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>?’ and answer starting with ‘Quisiera…’</w:t>
            </w:r>
          </w:p>
          <w:p w14:paraId="3E0294DA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04C282F" w14:textId="00AE9BF2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ask and answer at what times a restaurant opens and closes on a particular day.</w:t>
            </w:r>
          </w:p>
          <w:p w14:paraId="5648B53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BA69134" w14:textId="30D04521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read and interpret a chart which gives opening and closing times in Spanish using my knowledge about days of the week and time.</w:t>
            </w:r>
          </w:p>
          <w:p w14:paraId="26959EA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088E206" w14:textId="5AD4EF6A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write a sentence about what I would like to eat and a sentence about what I would like to drink for breakfast.</w:t>
            </w:r>
          </w:p>
          <w:p w14:paraId="69807A88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300A0A8" w14:textId="3E6FFE6D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 xml:space="preserve">I can identify a range of sandwich fillings and use a modelled sentence </w:t>
            </w: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>to express my preference for a sandwich.</w:t>
            </w:r>
          </w:p>
          <w:p w14:paraId="3A684967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9CD02CC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write a sentence from memory to express my preference for a sandwich.</w:t>
            </w:r>
          </w:p>
          <w:p w14:paraId="5BCFED5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118AC13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express my opinion about food.</w:t>
            </w:r>
          </w:p>
          <w:p w14:paraId="6E10E4C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7346A71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modify adjectives depending on the gender and number of the noun.</w:t>
            </w:r>
          </w:p>
          <w:p w14:paraId="7005EAEA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2EFF0E1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make sentences describing food using opinions and the correct form of the adjectives.</w:t>
            </w:r>
          </w:p>
          <w:p w14:paraId="384A8356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12B3691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use a modelled sentence to express my preference for a pizza.</w:t>
            </w:r>
          </w:p>
          <w:p w14:paraId="156538C4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477444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order a drink in Spanish.</w:t>
            </w:r>
          </w:p>
          <w:p w14:paraId="112F2464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A38F07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ask and answer the question ‘¿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Qué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desea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 xml:space="preserve">?’ to </w:t>
            </w: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>express what I would like to order.</w:t>
            </w:r>
          </w:p>
          <w:p w14:paraId="495CEF5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88AB62A" w14:textId="2757814D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11" w:type="dxa"/>
            <w:vMerge w:val="restart"/>
          </w:tcPr>
          <w:p w14:paraId="5F403059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 xml:space="preserve">I can use the correct possessive determiner in a </w:t>
            </w: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>sentence to describe my family as well as other people’s family.</w:t>
            </w:r>
          </w:p>
          <w:p w14:paraId="54055B3A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1782427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identify a variety of farm animals in Spanish.</w:t>
            </w:r>
          </w:p>
          <w:p w14:paraId="406AC706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8B5EB14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compare how animal sounds are represented in Spanish and in English.</w:t>
            </w:r>
          </w:p>
          <w:p w14:paraId="0599674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D2803D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join in the repeated phrases in a song.</w:t>
            </w:r>
          </w:p>
          <w:p w14:paraId="66DA9350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A81B428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name a range of animals and say which is my favourite animal and why.</w:t>
            </w:r>
          </w:p>
          <w:p w14:paraId="3908EDD8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74BF831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alter the spelling of the adjective to agree with the noun.</w:t>
            </w:r>
          </w:p>
          <w:p w14:paraId="45ECD360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8E1B888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identify different types of homes describe the size of a home choosing adjectives with the correct spelling.</w:t>
            </w:r>
          </w:p>
          <w:p w14:paraId="2EBBE25A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9A904D5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>I can ask and answer the question '¿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Dónde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 xml:space="preserve"> vives?’ using adjectives.</w:t>
            </w:r>
          </w:p>
          <w:p w14:paraId="25EC114C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CA2F0F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name rooms of the house in Spanish.</w:t>
            </w:r>
          </w:p>
          <w:p w14:paraId="26922C5C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482BE2C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use a bilingual dictionary to translate between Spanish and English words.</w:t>
            </w:r>
          </w:p>
          <w:p w14:paraId="579383F4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CFACD28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construct a simple sentence.</w:t>
            </w:r>
          </w:p>
          <w:p w14:paraId="7004593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B13D0BA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join two sentences using an appropriate conjunction.</w:t>
            </w:r>
          </w:p>
          <w:p w14:paraId="4C7B2CEB" w14:textId="1F961A94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make sentences in Spanish saying different facts about myself.</w:t>
            </w:r>
          </w:p>
        </w:tc>
        <w:tc>
          <w:tcPr>
            <w:tcW w:w="2303" w:type="dxa"/>
            <w:vMerge w:val="restart"/>
          </w:tcPr>
          <w:p w14:paraId="653CCFD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>I can name a range of classroom objects in Spanish.</w:t>
            </w:r>
          </w:p>
          <w:p w14:paraId="3A724E5B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ADFAF7B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choose between ‘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está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>’ and ‘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están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>’.</w:t>
            </w:r>
          </w:p>
          <w:p w14:paraId="4C1511F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90333E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 xml:space="preserve">I can use 'al 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lado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 xml:space="preserve"> de' to say where something is.</w:t>
            </w:r>
          </w:p>
          <w:p w14:paraId="7EA241C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12DCF5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name items in a pencil case.</w:t>
            </w:r>
          </w:p>
          <w:p w14:paraId="1CC13067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192ECB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explain that ‘de’ followed by ‘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el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>’ becomes ‘del’.</w:t>
            </w:r>
          </w:p>
          <w:p w14:paraId="70B82B33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DA4E700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read a sentence containing positional language and say whether it is true or false.</w:t>
            </w:r>
          </w:p>
          <w:p w14:paraId="1898D53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36FE4A6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name school subjects.</w:t>
            </w:r>
          </w:p>
          <w:p w14:paraId="2A5A8115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A8D783A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say which is my favourite subject and say which of two subjects I like best using the adverb ‘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más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>’.</w:t>
            </w:r>
          </w:p>
          <w:p w14:paraId="3A323366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79C718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name shapes in Spanish.</w:t>
            </w:r>
          </w:p>
          <w:p w14:paraId="06192C9E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11614C2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 xml:space="preserve">I can read a short description and identify the correct shape and ask and </w:t>
            </w:r>
            <w:r w:rsidRPr="00B251CD">
              <w:rPr>
                <w:rFonts w:ascii="Comic Sans MS" w:hAnsi="Comic Sans MS"/>
                <w:sz w:val="20"/>
                <w:szCs w:val="20"/>
              </w:rPr>
              <w:lastRenderedPageBreak/>
              <w:t>answer questions about shapes.</w:t>
            </w:r>
          </w:p>
          <w:p w14:paraId="75757099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920DA77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identify key classroom actions in Spanish.</w:t>
            </w:r>
          </w:p>
          <w:p w14:paraId="0EAE091F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E514D21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 xml:space="preserve">I can ask a question using the phrase: 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Disculpe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>, ¿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puedo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 xml:space="preserve">..., 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por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B251CD">
              <w:rPr>
                <w:rFonts w:ascii="Comic Sans MS" w:hAnsi="Comic Sans MS"/>
                <w:sz w:val="20"/>
                <w:szCs w:val="20"/>
              </w:rPr>
              <w:t>favor</w:t>
            </w:r>
            <w:proofErr w:type="spellEnd"/>
            <w:r w:rsidRPr="00B251CD">
              <w:rPr>
                <w:rFonts w:ascii="Comic Sans MS" w:hAnsi="Comic Sans MS"/>
                <w:sz w:val="20"/>
                <w:szCs w:val="20"/>
              </w:rPr>
              <w:t>?</w:t>
            </w:r>
          </w:p>
          <w:p w14:paraId="56076927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4DE603C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say where something is using the appropriate positional language and verb form.</w:t>
            </w:r>
          </w:p>
          <w:p w14:paraId="32B0B4C5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C770E09" w14:textId="020C7121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B251CD">
              <w:rPr>
                <w:rFonts w:ascii="Comic Sans MS" w:hAnsi="Comic Sans MS"/>
                <w:sz w:val="20"/>
                <w:szCs w:val="20"/>
              </w:rPr>
              <w:t>I can have a conversation in Spanish with a partner asking and answering where objects are.</w:t>
            </w:r>
          </w:p>
        </w:tc>
        <w:tc>
          <w:tcPr>
            <w:tcW w:w="2303" w:type="dxa"/>
            <w:vMerge w:val="restart"/>
          </w:tcPr>
          <w:p w14:paraId="226D2D7F" w14:textId="606FE23A" w:rsidR="006B41B9" w:rsidRPr="006B41B9" w:rsidRDefault="006B41B9" w:rsidP="006B41B9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6B41B9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can say three- and four-digit numbers in Spanish</w:t>
            </w:r>
          </w:p>
          <w:p w14:paraId="5169AB28" w14:textId="77777777" w:rsidR="00382903" w:rsidRPr="00B251CD" w:rsidRDefault="00382903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D3F9EAF" w14:textId="6BDCD690" w:rsidR="00D303AA" w:rsidRPr="00D303AA" w:rsidRDefault="00D303AA" w:rsidP="00D303A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D303A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use known vocabulary to predict larger number words.</w:t>
            </w:r>
          </w:p>
          <w:p w14:paraId="30BCD9C1" w14:textId="77777777" w:rsidR="00A06EC1" w:rsidRPr="00B251CD" w:rsidRDefault="00A06EC1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9A0BF83" w14:textId="619892E3" w:rsidR="00D303AA" w:rsidRPr="00B251CD" w:rsidRDefault="00D303AA" w:rsidP="00D303A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D303A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identify four-digit numbers in Spanish and use them in sentences.</w:t>
            </w:r>
          </w:p>
          <w:p w14:paraId="719E1AB4" w14:textId="77777777" w:rsidR="00A06EC1" w:rsidRPr="00B251CD" w:rsidRDefault="00A06EC1" w:rsidP="00D303A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6B8C4520" w14:textId="6E5463DB" w:rsidR="00A06EC1" w:rsidRPr="00A06EC1" w:rsidRDefault="00A06EC1" w:rsidP="00A06EC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A06EC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recognise numbers with up to four digits in Spanish.</w:t>
            </w:r>
          </w:p>
          <w:p w14:paraId="1B2E3AF7" w14:textId="77777777" w:rsidR="00D303AA" w:rsidRPr="00B251CD" w:rsidRDefault="00D303AA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034A988" w14:textId="0E12F3E9" w:rsidR="00A06EC1" w:rsidRPr="00A06EC1" w:rsidRDefault="00A06EC1" w:rsidP="00A06EC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A06EC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identify the forms of the verb ‘</w:t>
            </w:r>
            <w:proofErr w:type="spellStart"/>
            <w:r w:rsidRPr="00A06EC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tener</w:t>
            </w:r>
            <w:proofErr w:type="spellEnd"/>
            <w:r w:rsidRPr="00A06EC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 correctly.</w:t>
            </w:r>
          </w:p>
          <w:p w14:paraId="519B3EDE" w14:textId="77777777" w:rsidR="00D303AA" w:rsidRPr="00B251CD" w:rsidRDefault="00D303AA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049F19A" w14:textId="150432FA" w:rsidR="00A06EC1" w:rsidRPr="00A06EC1" w:rsidRDefault="00A06EC1" w:rsidP="00A06EC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A06EC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choose the correct form of the verb ‘</w:t>
            </w:r>
            <w:proofErr w:type="spellStart"/>
            <w:r w:rsidRPr="00A06EC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tener</w:t>
            </w:r>
            <w:proofErr w:type="spellEnd"/>
            <w:r w:rsidRPr="00A06EC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 depending on the subject.</w:t>
            </w:r>
          </w:p>
          <w:p w14:paraId="23940CBA" w14:textId="77777777" w:rsidR="00A06EC1" w:rsidRPr="00B251CD" w:rsidRDefault="00A06EC1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55C4B53" w14:textId="77B0FF0D" w:rsidR="002F21E7" w:rsidRPr="002F21E7" w:rsidRDefault="002F21E7" w:rsidP="002F21E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F21E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name some historical Spanish facts.</w:t>
            </w:r>
          </w:p>
          <w:p w14:paraId="11ED72E2" w14:textId="77777777" w:rsidR="00A06EC1" w:rsidRPr="00B251CD" w:rsidRDefault="00A06EC1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A5D7B97" w14:textId="6269F3C2" w:rsidR="002F21E7" w:rsidRPr="002F21E7" w:rsidRDefault="002F21E7" w:rsidP="002F21E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F21E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select the correct verb tense and time expression when saying the date.</w:t>
            </w:r>
          </w:p>
          <w:p w14:paraId="27ECB11C" w14:textId="77777777" w:rsidR="002F21E7" w:rsidRPr="00B251CD" w:rsidRDefault="002F21E7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494E36C" w14:textId="0DD176D8" w:rsidR="002F21E7" w:rsidRPr="002F21E7" w:rsidRDefault="002F21E7" w:rsidP="002F21E7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2F21E7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ask and answer questions about the date using different tenses.</w:t>
            </w:r>
          </w:p>
          <w:p w14:paraId="0D94A081" w14:textId="77777777" w:rsidR="002F21E7" w:rsidRPr="00B251CD" w:rsidRDefault="002F21E7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C0208D0" w14:textId="557528A0" w:rsidR="00035328" w:rsidRPr="00035328" w:rsidRDefault="00035328" w:rsidP="0003532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03532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>I understand the differences between Spanish and English when saying years.</w:t>
            </w:r>
          </w:p>
          <w:p w14:paraId="31D06419" w14:textId="77777777" w:rsidR="002F21E7" w:rsidRPr="00B251CD" w:rsidRDefault="002F21E7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65AF6F1" w14:textId="5B63B901" w:rsidR="00035328" w:rsidRPr="00035328" w:rsidRDefault="00035328" w:rsidP="00035328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035328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say the year of some historical events in full sentences.</w:t>
            </w:r>
          </w:p>
          <w:p w14:paraId="1EF18870" w14:textId="34C46D4A" w:rsidR="005E036A" w:rsidRPr="005E036A" w:rsidRDefault="005E036A" w:rsidP="005E036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5E036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apply my knowledge of four-digit numbers to say years in Spanish.</w:t>
            </w:r>
          </w:p>
          <w:p w14:paraId="629C56F8" w14:textId="77777777" w:rsidR="00035328" w:rsidRPr="00B251CD" w:rsidRDefault="00035328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3F13DE8" w14:textId="43E382C8" w:rsidR="005E036A" w:rsidRPr="005E036A" w:rsidRDefault="005E036A" w:rsidP="005E036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5E036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use the correct form of the verb ‘</w:t>
            </w:r>
            <w:proofErr w:type="spellStart"/>
            <w:r w:rsidRPr="005E036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nacer</w:t>
            </w:r>
            <w:proofErr w:type="spellEnd"/>
            <w:r w:rsidRPr="005E036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’.</w:t>
            </w:r>
          </w:p>
          <w:p w14:paraId="0156B4EA" w14:textId="77777777" w:rsidR="005E036A" w:rsidRPr="00B251CD" w:rsidRDefault="005E036A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1108EE2" w14:textId="7261B316" w:rsidR="005E036A" w:rsidRPr="005E036A" w:rsidRDefault="005E036A" w:rsidP="005E036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5E036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apply my prior knowledge to say when and where I was born.</w:t>
            </w:r>
          </w:p>
          <w:p w14:paraId="0815EE29" w14:textId="77777777" w:rsidR="005E036A" w:rsidRPr="00B251CD" w:rsidRDefault="005E036A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56B3BE9" w14:textId="43A7C13C" w:rsidR="00F00991" w:rsidRPr="00F00991" w:rsidRDefault="00F00991" w:rsidP="00F0099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F0099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ask and answer when and where I was born in Spanish.</w:t>
            </w:r>
          </w:p>
          <w:p w14:paraId="4485618E" w14:textId="77777777" w:rsidR="005E036A" w:rsidRPr="00B251CD" w:rsidRDefault="005E036A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DFC182F" w14:textId="21F97FC5" w:rsidR="00F00991" w:rsidRPr="00F00991" w:rsidRDefault="00F00991" w:rsidP="00F0099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F0099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spot mistakes in a simple description in the past tense.</w:t>
            </w:r>
          </w:p>
          <w:p w14:paraId="4BA9ED53" w14:textId="77777777" w:rsidR="00F00991" w:rsidRPr="00B251CD" w:rsidRDefault="00F00991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038DFA9" w14:textId="2A679B79" w:rsidR="00F00991" w:rsidRPr="00F00991" w:rsidRDefault="00F00991" w:rsidP="00F0099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F0099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write sentences about when and where people were born and died.</w:t>
            </w:r>
          </w:p>
          <w:p w14:paraId="44388944" w14:textId="77777777" w:rsidR="00F00991" w:rsidRPr="00B251CD" w:rsidRDefault="00F00991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E6240DD" w14:textId="77777777" w:rsidR="00A06EC1" w:rsidRPr="00B251CD" w:rsidRDefault="00A06EC1" w:rsidP="008C42AC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82903" w:rsidRPr="00DB239E" w14:paraId="42E7A292" w14:textId="77777777" w:rsidTr="008C42AC">
        <w:tc>
          <w:tcPr>
            <w:tcW w:w="2097" w:type="dxa"/>
            <w:shd w:val="clear" w:color="auto" w:fill="FFC000"/>
          </w:tcPr>
          <w:p w14:paraId="469C1FE3" w14:textId="51BE2DEE" w:rsidR="00382903" w:rsidRDefault="00382903" w:rsidP="008C42A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Reading and Writing (Literacy)</w:t>
            </w:r>
          </w:p>
        </w:tc>
        <w:tc>
          <w:tcPr>
            <w:tcW w:w="2304" w:type="dxa"/>
            <w:vMerge/>
          </w:tcPr>
          <w:p w14:paraId="6E8012D7" w14:textId="77777777" w:rsidR="00382903" w:rsidRPr="00DB239E" w:rsidRDefault="00382903" w:rsidP="008C42AC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45" w:type="dxa"/>
            <w:vMerge/>
          </w:tcPr>
          <w:p w14:paraId="425FB7F8" w14:textId="77777777" w:rsidR="00382903" w:rsidRPr="00DB239E" w:rsidRDefault="00382903" w:rsidP="008C42AC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25" w:type="dxa"/>
            <w:vMerge/>
          </w:tcPr>
          <w:p w14:paraId="6D21744A" w14:textId="77777777" w:rsidR="00382903" w:rsidRPr="00DB239E" w:rsidRDefault="00382903" w:rsidP="008C42AC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11" w:type="dxa"/>
            <w:vMerge/>
          </w:tcPr>
          <w:p w14:paraId="37773ADC" w14:textId="77777777" w:rsidR="00382903" w:rsidRPr="00DB239E" w:rsidRDefault="00382903" w:rsidP="008C42AC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7419ED0D" w14:textId="77777777" w:rsidR="00382903" w:rsidRPr="00DB239E" w:rsidRDefault="00382903" w:rsidP="008C42AC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21A7F17A" w14:textId="77777777" w:rsidR="00382903" w:rsidRPr="00DB239E" w:rsidRDefault="00382903" w:rsidP="008C42AC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382903" w:rsidRPr="00DB239E" w14:paraId="39618AF5" w14:textId="77777777" w:rsidTr="008C42AC">
        <w:trPr>
          <w:trHeight w:val="464"/>
        </w:trPr>
        <w:tc>
          <w:tcPr>
            <w:tcW w:w="2097" w:type="dxa"/>
            <w:shd w:val="clear" w:color="auto" w:fill="FFC000"/>
          </w:tcPr>
          <w:p w14:paraId="4B549F4B" w14:textId="07F4F4C2" w:rsidR="00382903" w:rsidRPr="009C448F" w:rsidRDefault="00382903" w:rsidP="008C42A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Stories, Songs, Poems and Rhymes</w:t>
            </w:r>
          </w:p>
        </w:tc>
        <w:tc>
          <w:tcPr>
            <w:tcW w:w="2304" w:type="dxa"/>
            <w:vMerge/>
          </w:tcPr>
          <w:p w14:paraId="086FDB70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45" w:type="dxa"/>
            <w:vMerge/>
          </w:tcPr>
          <w:p w14:paraId="46420D56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25" w:type="dxa"/>
            <w:vMerge/>
          </w:tcPr>
          <w:p w14:paraId="6F06782D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11" w:type="dxa"/>
            <w:vMerge/>
          </w:tcPr>
          <w:p w14:paraId="663D51AD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59735973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393B776E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382903" w:rsidRPr="00DB239E" w14:paraId="4B3A55C9" w14:textId="77777777" w:rsidTr="008C42AC">
        <w:tc>
          <w:tcPr>
            <w:tcW w:w="2097" w:type="dxa"/>
            <w:shd w:val="clear" w:color="auto" w:fill="FFC000"/>
          </w:tcPr>
          <w:p w14:paraId="6E1CA43B" w14:textId="5B5E5C2A" w:rsidR="00382903" w:rsidRPr="009C448F" w:rsidRDefault="00382903" w:rsidP="008C42A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Grammar</w:t>
            </w:r>
          </w:p>
        </w:tc>
        <w:tc>
          <w:tcPr>
            <w:tcW w:w="2304" w:type="dxa"/>
            <w:vMerge/>
          </w:tcPr>
          <w:p w14:paraId="5BD5535C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45" w:type="dxa"/>
            <w:vMerge/>
          </w:tcPr>
          <w:p w14:paraId="21EBC7DE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25" w:type="dxa"/>
            <w:vMerge/>
          </w:tcPr>
          <w:p w14:paraId="6D5F4226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11" w:type="dxa"/>
            <w:vMerge/>
          </w:tcPr>
          <w:p w14:paraId="7A7995FA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257B807F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0DFD588A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382903" w:rsidRPr="00DB239E" w14:paraId="2A18B796" w14:textId="77777777" w:rsidTr="008C42AC">
        <w:tc>
          <w:tcPr>
            <w:tcW w:w="2097" w:type="dxa"/>
            <w:shd w:val="clear" w:color="auto" w:fill="FFC000"/>
          </w:tcPr>
          <w:p w14:paraId="17F9EDF1" w14:textId="4E029F1C" w:rsidR="00382903" w:rsidRDefault="00382903" w:rsidP="008C42A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Intercultural Understanding</w:t>
            </w:r>
          </w:p>
        </w:tc>
        <w:tc>
          <w:tcPr>
            <w:tcW w:w="2304" w:type="dxa"/>
            <w:vMerge/>
          </w:tcPr>
          <w:p w14:paraId="6A29FBEF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45" w:type="dxa"/>
            <w:vMerge/>
          </w:tcPr>
          <w:p w14:paraId="67B2E14E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25" w:type="dxa"/>
            <w:vMerge/>
          </w:tcPr>
          <w:p w14:paraId="547A533D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11" w:type="dxa"/>
            <w:vMerge/>
          </w:tcPr>
          <w:p w14:paraId="73D82632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463E409A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5D413846" w14:textId="77777777" w:rsidR="00382903" w:rsidRPr="00DB239E" w:rsidRDefault="00382903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C42AC" w:rsidRPr="00DB239E" w14:paraId="15B7E5D8" w14:textId="77777777" w:rsidTr="008C42AC">
        <w:tc>
          <w:tcPr>
            <w:tcW w:w="2097" w:type="dxa"/>
            <w:shd w:val="clear" w:color="auto" w:fill="FFC000"/>
          </w:tcPr>
          <w:p w14:paraId="1147CD63" w14:textId="559EC592" w:rsidR="008C42AC" w:rsidRDefault="008C42AC" w:rsidP="008C42A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2304" w:type="dxa"/>
          </w:tcPr>
          <w:p w14:paraId="3D9EEF8D" w14:textId="77777777" w:rsidR="00B251CD" w:rsidRPr="001B2AC8" w:rsidRDefault="00B251CD" w:rsidP="00B251CD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0FCC284E" w14:textId="77777777" w:rsidR="008C42AC" w:rsidRDefault="008C42AC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A9F04EB" w14:textId="027B9F31" w:rsidR="00B251CD" w:rsidRPr="00DB239E" w:rsidRDefault="00CD08E7" w:rsidP="008C42AC">
            <w:pPr>
              <w:rPr>
                <w:rFonts w:ascii="Comic Sans MS" w:hAnsi="Comic Sans MS"/>
                <w:sz w:val="22"/>
                <w:szCs w:val="22"/>
              </w:rPr>
            </w:pPr>
            <w:hyperlink r:id="rId21" w:history="1">
              <w:r w:rsidR="00B251CD" w:rsidRPr="00F367A1">
                <w:rPr>
                  <w:rStyle w:val="Hyperlink"/>
                  <w:rFonts w:ascii="Comic Sans MS" w:hAnsi="Comic Sans MS"/>
                  <w:sz w:val="22"/>
                  <w:szCs w:val="22"/>
                </w:rPr>
                <w:t>All About Me Vocabulary Sheet</w:t>
              </w:r>
            </w:hyperlink>
          </w:p>
        </w:tc>
        <w:tc>
          <w:tcPr>
            <w:tcW w:w="2045" w:type="dxa"/>
          </w:tcPr>
          <w:p w14:paraId="08D52549" w14:textId="77777777" w:rsidR="00B251CD" w:rsidRPr="001B2AC8" w:rsidRDefault="00B251CD" w:rsidP="00B251CD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3BA205C4" w14:textId="77777777" w:rsidR="008C42AC" w:rsidRDefault="008C42AC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118C5675" w14:textId="127B3398" w:rsidR="00B251CD" w:rsidRPr="00DB239E" w:rsidRDefault="00CD08E7" w:rsidP="008C42AC">
            <w:pPr>
              <w:rPr>
                <w:rFonts w:ascii="Comic Sans MS" w:hAnsi="Comic Sans MS"/>
                <w:sz w:val="22"/>
                <w:szCs w:val="22"/>
              </w:rPr>
            </w:pPr>
            <w:hyperlink r:id="rId22" w:history="1">
              <w:r w:rsidR="00B251CD" w:rsidRPr="00F367A1">
                <w:rPr>
                  <w:rStyle w:val="Hyperlink"/>
                  <w:rFonts w:ascii="Comic Sans MS" w:hAnsi="Comic Sans MS"/>
                  <w:sz w:val="22"/>
                  <w:szCs w:val="22"/>
                </w:rPr>
                <w:t>The Way We Look Vocabulary Sheet</w:t>
              </w:r>
            </w:hyperlink>
          </w:p>
        </w:tc>
        <w:tc>
          <w:tcPr>
            <w:tcW w:w="2125" w:type="dxa"/>
          </w:tcPr>
          <w:p w14:paraId="5A3C1C9A" w14:textId="77777777" w:rsidR="00B251CD" w:rsidRPr="001B2AC8" w:rsidRDefault="00B251CD" w:rsidP="00B251CD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078207D8" w14:textId="77777777" w:rsidR="008C42AC" w:rsidRDefault="008C42AC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FDD8AFD" w14:textId="59085552" w:rsidR="00DA65F0" w:rsidRPr="00DB239E" w:rsidRDefault="00CD08E7" w:rsidP="008C42AC">
            <w:pPr>
              <w:rPr>
                <w:rFonts w:ascii="Comic Sans MS" w:hAnsi="Comic Sans MS"/>
                <w:sz w:val="22"/>
                <w:szCs w:val="22"/>
              </w:rPr>
            </w:pPr>
            <w:hyperlink r:id="rId23" w:history="1">
              <w:r w:rsidR="00DA65F0" w:rsidRPr="00F367A1">
                <w:rPr>
                  <w:rStyle w:val="Hyperlink"/>
                  <w:rFonts w:ascii="Comic Sans MS" w:hAnsi="Comic Sans MS"/>
                  <w:sz w:val="22"/>
                  <w:szCs w:val="22"/>
                </w:rPr>
                <w:t>Eating Out Vocabulary Sheet</w:t>
              </w:r>
            </w:hyperlink>
          </w:p>
        </w:tc>
        <w:tc>
          <w:tcPr>
            <w:tcW w:w="2211" w:type="dxa"/>
          </w:tcPr>
          <w:p w14:paraId="6D466308" w14:textId="77777777" w:rsidR="00B251CD" w:rsidRPr="001B2AC8" w:rsidRDefault="00B251CD" w:rsidP="00B251CD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740DDB4A" w14:textId="77777777" w:rsidR="008C42AC" w:rsidRDefault="008C42AC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129E681" w14:textId="32E6FFDF" w:rsidR="00DA65F0" w:rsidRPr="00DB239E" w:rsidRDefault="00CD08E7" w:rsidP="008C42AC">
            <w:pPr>
              <w:rPr>
                <w:rFonts w:ascii="Comic Sans MS" w:hAnsi="Comic Sans MS"/>
                <w:sz w:val="22"/>
                <w:szCs w:val="22"/>
              </w:rPr>
            </w:pPr>
            <w:hyperlink r:id="rId24" w:history="1">
              <w:r w:rsidR="00DA65F0" w:rsidRPr="00F367A1">
                <w:rPr>
                  <w:rStyle w:val="Hyperlink"/>
                  <w:rFonts w:ascii="Comic Sans MS" w:hAnsi="Comic Sans MS"/>
                  <w:sz w:val="22"/>
                  <w:szCs w:val="22"/>
                </w:rPr>
                <w:t>My World Vocabulary Sheet</w:t>
              </w:r>
            </w:hyperlink>
          </w:p>
        </w:tc>
        <w:tc>
          <w:tcPr>
            <w:tcW w:w="2303" w:type="dxa"/>
          </w:tcPr>
          <w:p w14:paraId="268BBAF2" w14:textId="77777777" w:rsidR="00B251CD" w:rsidRPr="001B2AC8" w:rsidRDefault="00B251CD" w:rsidP="00B251CD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54E202D4" w14:textId="77777777" w:rsidR="008C42AC" w:rsidRDefault="008C42AC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F7C8721" w14:textId="37AC8441" w:rsidR="00DA65F0" w:rsidRPr="00DB239E" w:rsidRDefault="00CD08E7" w:rsidP="008C42AC">
            <w:pPr>
              <w:rPr>
                <w:rFonts w:ascii="Comic Sans MS" w:hAnsi="Comic Sans MS"/>
                <w:sz w:val="22"/>
                <w:szCs w:val="22"/>
              </w:rPr>
            </w:pPr>
            <w:hyperlink r:id="rId25" w:history="1">
              <w:r w:rsidR="00DA65F0" w:rsidRPr="00F367A1">
                <w:rPr>
                  <w:rStyle w:val="Hyperlink"/>
                  <w:rFonts w:ascii="Comic Sans MS" w:hAnsi="Comic Sans MS"/>
                  <w:sz w:val="22"/>
                  <w:szCs w:val="22"/>
                </w:rPr>
                <w:t>In The Classroom Vocabulary Sheet</w:t>
              </w:r>
            </w:hyperlink>
          </w:p>
        </w:tc>
        <w:tc>
          <w:tcPr>
            <w:tcW w:w="2303" w:type="dxa"/>
          </w:tcPr>
          <w:p w14:paraId="73CFE4E7" w14:textId="77777777" w:rsidR="00B251CD" w:rsidRPr="001B2AC8" w:rsidRDefault="00B251CD" w:rsidP="00B251CD">
            <w:pPr>
              <w:rPr>
                <w:rFonts w:ascii="Comic Sans MS" w:hAnsi="Comic Sans MS"/>
                <w:sz w:val="20"/>
                <w:szCs w:val="20"/>
              </w:rPr>
            </w:pPr>
            <w:r w:rsidRPr="001B2AC8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4ED50FF8" w14:textId="77777777" w:rsidR="008C42AC" w:rsidRDefault="008C42AC" w:rsidP="008C42AC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758D389" w14:textId="4FCBE510" w:rsidR="00DA65F0" w:rsidRPr="00DB239E" w:rsidRDefault="00CD08E7" w:rsidP="008C42AC">
            <w:pPr>
              <w:rPr>
                <w:rFonts w:ascii="Comic Sans MS" w:hAnsi="Comic Sans MS"/>
                <w:sz w:val="22"/>
                <w:szCs w:val="22"/>
              </w:rPr>
            </w:pPr>
            <w:hyperlink r:id="rId26" w:history="1">
              <w:r w:rsidR="00DA65F0" w:rsidRPr="00F367A1">
                <w:rPr>
                  <w:rStyle w:val="Hyperlink"/>
                  <w:rFonts w:ascii="Comic Sans MS" w:hAnsi="Comic Sans MS"/>
                  <w:sz w:val="22"/>
                  <w:szCs w:val="22"/>
                </w:rPr>
                <w:t>Our Past Vocabulary Sheet</w:t>
              </w:r>
            </w:hyperlink>
          </w:p>
        </w:tc>
      </w:tr>
    </w:tbl>
    <w:p w14:paraId="3DA77A3B" w14:textId="77777777" w:rsidR="00844EC0" w:rsidRDefault="00844EC0" w:rsidP="00033232"/>
    <w:p w14:paraId="5EFBD680" w14:textId="77777777" w:rsidR="00033232" w:rsidRDefault="00033232" w:rsidP="00033232">
      <w:r w:rsidRPr="00C21046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7" behindDoc="0" locked="0" layoutInCell="1" allowOverlap="1" wp14:anchorId="78CA5455" wp14:editId="56DC3DF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24890" cy="1057275"/>
            <wp:effectExtent l="0" t="0" r="3810" b="9525"/>
            <wp:wrapSquare wrapText="bothSides"/>
            <wp:docPr id="3610532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102489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2618AE3E" wp14:editId="1BE14D1A">
            <wp:simplePos x="0" y="0"/>
            <wp:positionH relativeFrom="column">
              <wp:posOffset>-28575</wp:posOffset>
            </wp:positionH>
            <wp:positionV relativeFrom="paragraph">
              <wp:posOffset>0</wp:posOffset>
            </wp:positionV>
            <wp:extent cx="1028700" cy="1034415"/>
            <wp:effectExtent l="0" t="0" r="0" b="0"/>
            <wp:wrapSquare wrapText="bothSides"/>
            <wp:docPr id="718145356" name="Picture 201" descr="TRJS Owl round logo">
              <a:extLst xmlns:a="http://schemas.openxmlformats.org/drawingml/2006/main">
                <a:ext uri="{FF2B5EF4-FFF2-40B4-BE49-F238E27FC236}">
                  <a16:creationId xmlns:a16="http://schemas.microsoft.com/office/drawing/2014/main" id="{C60C71C4-4A52-1859-D370-7C1D883289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01" descr="TRJS Owl round logo">
                      <a:extLst>
                        <a:ext uri="{FF2B5EF4-FFF2-40B4-BE49-F238E27FC236}">
                          <a16:creationId xmlns:a16="http://schemas.microsoft.com/office/drawing/2014/main" id="{C60C71C4-4A52-1859-D370-7C1D883289B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04" t="9824" r="7846" b="6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D5407F" w14:textId="2A9331C3" w:rsidR="00CE7753" w:rsidRPr="00EB1736" w:rsidRDefault="00DE615F" w:rsidP="00CE7753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Art</w:t>
      </w:r>
      <w:r w:rsidR="00CE7753">
        <w:rPr>
          <w:b/>
          <w:bCs/>
          <w:sz w:val="40"/>
          <w:szCs w:val="40"/>
        </w:rPr>
        <w:t xml:space="preserve">: </w:t>
      </w:r>
      <w:r w:rsidR="00CE7753" w:rsidRPr="00EB1736">
        <w:rPr>
          <w:b/>
          <w:bCs/>
          <w:sz w:val="40"/>
          <w:szCs w:val="40"/>
        </w:rPr>
        <w:t>I Can Statements</w:t>
      </w:r>
      <w:r w:rsidR="00CE7753" w:rsidRPr="00EB1736">
        <w:rPr>
          <w:b/>
          <w:bCs/>
          <w:sz w:val="40"/>
          <w:szCs w:val="40"/>
        </w:rPr>
        <w:tab/>
      </w:r>
      <w:r w:rsidR="00CE7753">
        <w:rPr>
          <w:b/>
          <w:bCs/>
          <w:sz w:val="40"/>
          <w:szCs w:val="40"/>
        </w:rPr>
        <w:t>(</w:t>
      </w:r>
      <w:r w:rsidR="00CE7753" w:rsidRPr="00EB1736">
        <w:rPr>
          <w:b/>
          <w:bCs/>
          <w:sz w:val="40"/>
          <w:szCs w:val="40"/>
        </w:rPr>
        <w:t xml:space="preserve">Year </w:t>
      </w:r>
      <w:r w:rsidR="00CE7753">
        <w:rPr>
          <w:b/>
          <w:bCs/>
          <w:sz w:val="40"/>
          <w:szCs w:val="40"/>
        </w:rPr>
        <w:t>6)</w:t>
      </w:r>
    </w:p>
    <w:p w14:paraId="0666E718" w14:textId="77777777" w:rsidR="00033232" w:rsidRPr="008C0750" w:rsidRDefault="00033232" w:rsidP="0003323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7"/>
        <w:gridCol w:w="2304"/>
        <w:gridCol w:w="2045"/>
        <w:gridCol w:w="2125"/>
        <w:gridCol w:w="2211"/>
        <w:gridCol w:w="2303"/>
        <w:gridCol w:w="2303"/>
      </w:tblGrid>
      <w:tr w:rsidR="009B398D" w:rsidRPr="009C448F" w14:paraId="09D90AA6" w14:textId="77777777" w:rsidTr="003261C5">
        <w:tc>
          <w:tcPr>
            <w:tcW w:w="2097" w:type="dxa"/>
            <w:shd w:val="clear" w:color="auto" w:fill="FFC000"/>
          </w:tcPr>
          <w:p w14:paraId="7F1B5DE4" w14:textId="77777777" w:rsidR="009B398D" w:rsidRPr="008C0750" w:rsidRDefault="009B398D" w:rsidP="006A3EEC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shd w:val="clear" w:color="auto" w:fill="FFC000"/>
          </w:tcPr>
          <w:p w14:paraId="57EDEB1D" w14:textId="76BEF269" w:rsidR="009B398D" w:rsidRPr="009C448F" w:rsidRDefault="00190E2E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Exploring A Spanish Town</w:t>
            </w:r>
          </w:p>
        </w:tc>
        <w:tc>
          <w:tcPr>
            <w:tcW w:w="2045" w:type="dxa"/>
            <w:shd w:val="clear" w:color="auto" w:fill="FFC000"/>
          </w:tcPr>
          <w:p w14:paraId="5D6197F7" w14:textId="128E8ABF" w:rsidR="009B398D" w:rsidRPr="009C448F" w:rsidRDefault="00190E2E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At The Shops</w:t>
            </w:r>
          </w:p>
        </w:tc>
        <w:tc>
          <w:tcPr>
            <w:tcW w:w="2125" w:type="dxa"/>
            <w:shd w:val="clear" w:color="auto" w:fill="FFC000"/>
          </w:tcPr>
          <w:p w14:paraId="040FD62C" w14:textId="54A2A0A2" w:rsidR="009B398D" w:rsidRPr="009C448F" w:rsidRDefault="00190E2E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Discovering Spain</w:t>
            </w:r>
          </w:p>
        </w:tc>
        <w:tc>
          <w:tcPr>
            <w:tcW w:w="2211" w:type="dxa"/>
            <w:shd w:val="clear" w:color="auto" w:fill="FFC000"/>
          </w:tcPr>
          <w:p w14:paraId="6E97F7A0" w14:textId="2FB80D23" w:rsidR="009B398D" w:rsidRPr="009C448F" w:rsidRDefault="00190E2E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At What Time?</w:t>
            </w:r>
          </w:p>
        </w:tc>
        <w:tc>
          <w:tcPr>
            <w:tcW w:w="2303" w:type="dxa"/>
            <w:shd w:val="clear" w:color="auto" w:fill="FFC000"/>
          </w:tcPr>
          <w:p w14:paraId="5703A451" w14:textId="38FBA974" w:rsidR="009B398D" w:rsidRPr="009C448F" w:rsidRDefault="00190E2E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Our Wonderful World</w:t>
            </w:r>
          </w:p>
        </w:tc>
        <w:tc>
          <w:tcPr>
            <w:tcW w:w="2303" w:type="dxa"/>
            <w:shd w:val="clear" w:color="auto" w:fill="FFC000"/>
          </w:tcPr>
          <w:p w14:paraId="41C3A68B" w14:textId="452653A7" w:rsidR="009B398D" w:rsidRPr="009C448F" w:rsidRDefault="00190E2E" w:rsidP="006A3EE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To The Next Adventure</w:t>
            </w:r>
          </w:p>
        </w:tc>
      </w:tr>
      <w:tr w:rsidR="00AD2899" w:rsidRPr="00DB239E" w14:paraId="0C405145" w14:textId="77777777" w:rsidTr="003261C5">
        <w:tc>
          <w:tcPr>
            <w:tcW w:w="2097" w:type="dxa"/>
            <w:shd w:val="clear" w:color="auto" w:fill="FFC000"/>
          </w:tcPr>
          <w:p w14:paraId="667A4836" w14:textId="0DB81FFB" w:rsidR="00AD2899" w:rsidRPr="009C448F" w:rsidRDefault="00AD2899" w:rsidP="003261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Speaking and Listening (Oracy)</w:t>
            </w:r>
          </w:p>
        </w:tc>
        <w:tc>
          <w:tcPr>
            <w:tcW w:w="2304" w:type="dxa"/>
            <w:vMerge w:val="restart"/>
          </w:tcPr>
          <w:p w14:paraId="29DC7DB6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describe where someone lives using the correct form of the verb according to the subject.</w:t>
            </w:r>
          </w:p>
          <w:p w14:paraId="77F08711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recognise the different forms of the verb 'to live'</w:t>
            </w:r>
            <w:r w:rsidRPr="006F41F6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6F41F6">
              <w:rPr>
                <w:rFonts w:ascii="Comic Sans MS" w:hAnsi="Comic Sans MS"/>
                <w:sz w:val="20"/>
                <w:szCs w:val="20"/>
              </w:rPr>
              <w:t>make sentences with the different forms of the verb 'to live'.</w:t>
            </w:r>
          </w:p>
          <w:p w14:paraId="3550C109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A613811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explain to someone what I do at different places in a town.</w:t>
            </w:r>
          </w:p>
          <w:p w14:paraId="4E0ECA45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A5ED67A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identify places in a town in Spanish.</w:t>
            </w:r>
          </w:p>
          <w:p w14:paraId="7161D5EF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451C0C4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listen to a question and answer with the appropriate place.</w:t>
            </w:r>
          </w:p>
          <w:p w14:paraId="20A7C02F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0D97F74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label a map with the appropriate places in a town in Spanish.</w:t>
            </w:r>
          </w:p>
          <w:p w14:paraId="504C76C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9BAFC70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‘de la’ with feminine nouns and the contraction ‘del’ with masculine nouns.</w:t>
            </w:r>
          </w:p>
          <w:p w14:paraId="7316D14F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ECB76C2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identify mistakes and correct them using the right prepositions.</w:t>
            </w:r>
          </w:p>
          <w:p w14:paraId="0CFA9C7A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BC26BB2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identify a range of adjectives.</w:t>
            </w:r>
          </w:p>
          <w:p w14:paraId="1CC61CEA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1BB421D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describe a town using the appropriate adjective with the right ending.</w:t>
            </w:r>
          </w:p>
          <w:p w14:paraId="4C21BB99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AB11FA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I can make sentences comparing two towns.</w:t>
            </w:r>
          </w:p>
          <w:p w14:paraId="6C126D47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C13808F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a range of expressions to give my opinion.</w:t>
            </w:r>
          </w:p>
          <w:p w14:paraId="6142A7B3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9C73B07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 xml:space="preserve">express </w:t>
            </w:r>
            <w:r w:rsidRPr="006F41F6">
              <w:rPr>
                <w:rFonts w:ascii="Comic Sans MS" w:hAnsi="Comic Sans MS"/>
                <w:sz w:val="20"/>
                <w:szCs w:val="20"/>
              </w:rPr>
              <w:t xml:space="preserve">my </w:t>
            </w:r>
            <w:r w:rsidRPr="006F41F6">
              <w:rPr>
                <w:rFonts w:ascii="Comic Sans MS" w:hAnsi="Comic Sans MS"/>
                <w:sz w:val="20"/>
                <w:szCs w:val="20"/>
              </w:rPr>
              <w:t>opinion about a place using ‘</w:t>
            </w:r>
            <w:proofErr w:type="spellStart"/>
            <w:r w:rsidRPr="006F41F6">
              <w:rPr>
                <w:rFonts w:ascii="Comic Sans MS" w:hAnsi="Comic Sans MS"/>
                <w:sz w:val="20"/>
                <w:szCs w:val="20"/>
              </w:rPr>
              <w:t>porque</w:t>
            </w:r>
            <w:proofErr w:type="spellEnd"/>
            <w:r w:rsidRPr="006F41F6">
              <w:rPr>
                <w:rFonts w:ascii="Comic Sans MS" w:hAnsi="Comic Sans MS"/>
                <w:sz w:val="20"/>
                <w:szCs w:val="20"/>
              </w:rPr>
              <w:t>’ to extend the sentence.</w:t>
            </w:r>
          </w:p>
          <w:p w14:paraId="52B3C28C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C312B83" w14:textId="671E8B6A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compose a paragraph describing a town and present it to others.</w:t>
            </w:r>
          </w:p>
        </w:tc>
        <w:tc>
          <w:tcPr>
            <w:tcW w:w="2045" w:type="dxa"/>
            <w:vMerge w:val="restart"/>
          </w:tcPr>
          <w:p w14:paraId="500BD6B5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I can greet, respond and say goodbye in Spanish.</w:t>
            </w:r>
          </w:p>
          <w:p w14:paraId="27E25427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0FCD31F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the correct determiner when I ask for an item.</w:t>
            </w:r>
          </w:p>
          <w:p w14:paraId="2332B4C5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3A177FC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ask and answer questions </w:t>
            </w: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about shopping in Spanish.</w:t>
            </w:r>
          </w:p>
          <w:p w14:paraId="39C9C47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3113A5A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listen to a question and answer with the appropriate shopping item.</w:t>
            </w:r>
          </w:p>
          <w:p w14:paraId="4FCCC41A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B907408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identify the correct form of the verb 'to buy' in a sentence.</w:t>
            </w:r>
          </w:p>
          <w:p w14:paraId="5746AD28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1CA063A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make sentences about shopping using different forms of the verb ‘to buy’.</w:t>
            </w:r>
          </w:p>
          <w:p w14:paraId="1EB37B90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4DE7ECC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a dictionary to find the meaning of new words.</w:t>
            </w:r>
          </w:p>
          <w:p w14:paraId="7A1EBD7F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3203E6D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predict the pronunciation of new words based on familiar sounds and accents.</w:t>
            </w:r>
          </w:p>
          <w:p w14:paraId="2EF90DA7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8C6508D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listen to and understand a detailed description about clothing items.</w:t>
            </w:r>
          </w:p>
          <w:p w14:paraId="75618694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E4C69CD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I can identify and say three-digit numbers.</w:t>
            </w:r>
          </w:p>
          <w:p w14:paraId="4D5E3B53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6F3590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ask for prices and say the cost in Spanish using euros.</w:t>
            </w:r>
          </w:p>
          <w:p w14:paraId="4BD17EC0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B24FB7E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write the cost of different items as a full sentence.</w:t>
            </w:r>
          </w:p>
          <w:p w14:paraId="4E665377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6F7CBD6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read and interpret shopping lists written in Spanish.</w:t>
            </w:r>
          </w:p>
          <w:p w14:paraId="55B2518E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55F3003" w14:textId="06A411D5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take part in role-playing different shopping situations, speaking in Spanish.</w:t>
            </w:r>
          </w:p>
        </w:tc>
        <w:tc>
          <w:tcPr>
            <w:tcW w:w="2125" w:type="dxa"/>
            <w:vMerge w:val="restart"/>
          </w:tcPr>
          <w:p w14:paraId="5C680A00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I can use a bilingual dictionary to find the translation of words.</w:t>
            </w:r>
          </w:p>
          <w:p w14:paraId="3CAE2848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CA2E649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a model sentence and substitute key words.</w:t>
            </w:r>
          </w:p>
          <w:p w14:paraId="16E236E7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1EBDEAF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look at information and </w:t>
            </w: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make sentences comparing two countries.</w:t>
            </w:r>
          </w:p>
          <w:p w14:paraId="2B3254F3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90F1F6C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write sentences in Spanish to answer questions about distances.</w:t>
            </w:r>
          </w:p>
          <w:p w14:paraId="38CBC812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0388A1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make and say four-digit numbers correctly.</w:t>
            </w:r>
          </w:p>
          <w:p w14:paraId="709073DD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A8050E8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say which direction one city is from another using compass points in Spanish.</w:t>
            </w:r>
          </w:p>
          <w:p w14:paraId="1C2F8CE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2547C97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match an illustration of Madrid with the appropriate sentence describing an activity.</w:t>
            </w:r>
          </w:p>
          <w:p w14:paraId="1E7C00B7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AF251F7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say activities to do in Madrid from memory.</w:t>
            </w:r>
          </w:p>
          <w:p w14:paraId="4AB5F2E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774E636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make sentences about things you can do in Madrid.</w:t>
            </w:r>
          </w:p>
          <w:p w14:paraId="7DFA157C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0BD27BA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I can identify famous Spanish people and the reasons why they are well known.</w:t>
            </w:r>
          </w:p>
          <w:p w14:paraId="0810FD4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8DB6110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read a poem in Spanish and guess the translation by focusing on the keywords.</w:t>
            </w:r>
          </w:p>
          <w:p w14:paraId="4CE30478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FC19A77" w14:textId="7EBDD68E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the Spanish I have learnt to take part in a board game.</w:t>
            </w:r>
          </w:p>
        </w:tc>
        <w:tc>
          <w:tcPr>
            <w:tcW w:w="2211" w:type="dxa"/>
            <w:vMerge w:val="restart"/>
          </w:tcPr>
          <w:p w14:paraId="337805B2" w14:textId="29808B1A" w:rsidR="00AD2899" w:rsidRPr="00FE7FAF" w:rsidRDefault="00AD2899" w:rsidP="00FE7FAF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FE7FA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lastRenderedPageBreak/>
              <w:t xml:space="preserve">I can say and identify sentences to tell the time – </w:t>
            </w:r>
            <w:proofErr w:type="gramStart"/>
            <w:r w:rsidRPr="00FE7FA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5 minute</w:t>
            </w:r>
            <w:proofErr w:type="gramEnd"/>
            <w:r w:rsidRPr="00FE7FA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intervals past and to the hour.</w:t>
            </w:r>
          </w:p>
          <w:p w14:paraId="3238559F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4F934C2" w14:textId="5CB270CC" w:rsidR="00AD2899" w:rsidRPr="00E04D14" w:rsidRDefault="00AD2899" w:rsidP="00E04D1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E04D1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ask and answer a question to tell the time.</w:t>
            </w:r>
          </w:p>
          <w:p w14:paraId="23178855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A628D61" w14:textId="19EFEB8E" w:rsidR="00AD2899" w:rsidRPr="00E04D14" w:rsidRDefault="00AD2899" w:rsidP="00E04D1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E04D1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identify key activities at a hotel.</w:t>
            </w:r>
          </w:p>
          <w:p w14:paraId="6DDCF8F1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8F8FA4A" w14:textId="7CD8A392" w:rsidR="00AD2899" w:rsidRPr="00CB2A9A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CB2A9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use Spanish phrases which mean the same as a.m. and p.m.</w:t>
            </w:r>
          </w:p>
          <w:p w14:paraId="3B77DD42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14E062E" w14:textId="7BBDA809" w:rsidR="00AD2899" w:rsidRPr="006F41F6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CB2A9A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form a sentence about when I do daily routines</w:t>
            </w:r>
            <w:r w:rsidRPr="006F41F6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and say how often I do something using adverbs.</w:t>
            </w:r>
          </w:p>
          <w:p w14:paraId="11EA19D5" w14:textId="77777777" w:rsidR="00AD2899" w:rsidRPr="006F41F6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1ADC75F1" w14:textId="421975D9" w:rsidR="00AD2899" w:rsidRPr="007E0B34" w:rsidRDefault="00AD2899" w:rsidP="007E0B3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7E0B3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make sentences about my holiday routines using adverbs in Spanish.</w:t>
            </w:r>
          </w:p>
          <w:p w14:paraId="27FF7460" w14:textId="77777777" w:rsidR="00AD2899" w:rsidRPr="006F41F6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0D7C9964" w14:textId="6EBEF37C" w:rsidR="00AD2899" w:rsidRPr="000A231F" w:rsidRDefault="00AD2899" w:rsidP="000A231F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0A231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name parts of an airport.</w:t>
            </w:r>
          </w:p>
          <w:p w14:paraId="13D5DD99" w14:textId="77777777" w:rsidR="00AD2899" w:rsidRPr="006F41F6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026E28D5" w14:textId="28058107" w:rsidR="00AD2899" w:rsidRPr="000A231F" w:rsidRDefault="00AD2899" w:rsidP="000A231F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0A231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make sentences using the correct adverb and verb (‘</w:t>
            </w:r>
            <w:proofErr w:type="spellStart"/>
            <w:r w:rsidRPr="000A231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está</w:t>
            </w:r>
            <w:proofErr w:type="spellEnd"/>
            <w:r w:rsidRPr="000A231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 or ‘</w:t>
            </w:r>
            <w:proofErr w:type="spellStart"/>
            <w:r w:rsidRPr="000A231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están</w:t>
            </w:r>
            <w:proofErr w:type="spellEnd"/>
            <w:r w:rsidRPr="000A231F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’).</w:t>
            </w:r>
          </w:p>
          <w:p w14:paraId="3C9022E3" w14:textId="77777777" w:rsidR="00AD2899" w:rsidRPr="006F41F6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28DA003F" w14:textId="6CB769FF" w:rsidR="00AD2899" w:rsidRPr="004D748D" w:rsidRDefault="00AD2899" w:rsidP="004D748D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4D748D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read and understand a simple description of an airport that contains adverbs.</w:t>
            </w:r>
          </w:p>
          <w:p w14:paraId="439673F0" w14:textId="77777777" w:rsidR="00AD2899" w:rsidRPr="006F41F6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60850A53" w14:textId="3725DF1F" w:rsidR="00AD2899" w:rsidRPr="004D748D" w:rsidRDefault="00AD2899" w:rsidP="004D748D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4D748D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understand airport display boards’ vocabulary.</w:t>
            </w:r>
          </w:p>
          <w:p w14:paraId="0279DA4E" w14:textId="77777777" w:rsidR="00AD2899" w:rsidRPr="006F41F6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0970A93E" w14:textId="26DE5EC1" w:rsidR="00AD2899" w:rsidRPr="006F41F6" w:rsidRDefault="00AD2899" w:rsidP="00E4168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E4168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read and interpret information on the arrivals</w:t>
            </w:r>
            <w:r w:rsidRPr="006F41F6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and departure</w:t>
            </w:r>
            <w:r w:rsidRPr="00E41681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 xml:space="preserve"> board.</w:t>
            </w:r>
          </w:p>
          <w:p w14:paraId="79AEB9F4" w14:textId="77777777" w:rsidR="00AD2899" w:rsidRPr="006F41F6" w:rsidRDefault="00AD2899" w:rsidP="00E4168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0AE4320C" w14:textId="139E52F2" w:rsidR="00AD2899" w:rsidRPr="00CB1674" w:rsidRDefault="00AD2899" w:rsidP="00CB1674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  <w:r w:rsidRPr="00CB1674"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  <w:t>I can use the Spanish I have learnt to take part in a board game.</w:t>
            </w:r>
          </w:p>
          <w:p w14:paraId="678C3EA0" w14:textId="77777777" w:rsidR="00AD2899" w:rsidRPr="00E41681" w:rsidRDefault="00AD2899" w:rsidP="00E41681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5D38FE2D" w14:textId="77777777" w:rsidR="00AD2899" w:rsidRPr="006F41F6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719B3B83" w14:textId="77777777" w:rsidR="00AD2899" w:rsidRPr="00CB2A9A" w:rsidRDefault="00AD2899" w:rsidP="00CB2A9A">
            <w:pPr>
              <w:autoSpaceDE w:val="0"/>
              <w:autoSpaceDN w:val="0"/>
              <w:adjustRightInd w:val="0"/>
              <w:rPr>
                <w:rFonts w:ascii="Comic Sans MS" w:hAnsi="Comic Sans MS" w:cs="Twinkl"/>
                <w:color w:val="000000"/>
                <w:kern w:val="0"/>
                <w:sz w:val="20"/>
                <w:szCs w:val="20"/>
              </w:rPr>
            </w:pPr>
          </w:p>
          <w:p w14:paraId="1890A20E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14F83A0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03" w:type="dxa"/>
            <w:vMerge w:val="restart"/>
          </w:tcPr>
          <w:p w14:paraId="78CF02F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I can identify a range of environmental challenges where I live.</w:t>
            </w:r>
          </w:p>
          <w:p w14:paraId="2B9BB07A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1654ECB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‘hay/no hay…’ to say what challenges there are.</w:t>
            </w:r>
          </w:p>
          <w:p w14:paraId="3FA39E08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11B7A4E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answer a question about the </w:t>
            </w: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environment in my local area.</w:t>
            </w:r>
          </w:p>
          <w:p w14:paraId="50C04E54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0838673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identify a range of possible actions to help the environment in my local area.</w:t>
            </w:r>
          </w:p>
          <w:p w14:paraId="1406DCBE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8F09701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use ‘me </w:t>
            </w:r>
            <w:proofErr w:type="spellStart"/>
            <w:r w:rsidRPr="006F41F6">
              <w:rPr>
                <w:rFonts w:ascii="Comic Sans MS" w:hAnsi="Comic Sans MS"/>
                <w:sz w:val="20"/>
                <w:szCs w:val="20"/>
              </w:rPr>
              <w:t>gustaría</w:t>
            </w:r>
            <w:proofErr w:type="spellEnd"/>
            <w:r w:rsidRPr="006F41F6">
              <w:rPr>
                <w:rFonts w:ascii="Comic Sans MS" w:hAnsi="Comic Sans MS"/>
                <w:sz w:val="20"/>
                <w:szCs w:val="20"/>
              </w:rPr>
              <w:t>’ to say what else I would like to do.</w:t>
            </w:r>
          </w:p>
          <w:p w14:paraId="379FC90D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7208D43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the correct form of the near future tense to match the subject of the sentence.</w:t>
            </w:r>
          </w:p>
          <w:p w14:paraId="3569AA01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5C4289E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identify a range of possible actions that I think some groups of people are going to do to help the environment in my local area.</w:t>
            </w:r>
          </w:p>
          <w:p w14:paraId="322FFD02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D364056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‘</w:t>
            </w:r>
            <w:proofErr w:type="spellStart"/>
            <w:r w:rsidRPr="006F41F6">
              <w:rPr>
                <w:rFonts w:ascii="Comic Sans MS" w:hAnsi="Comic Sans MS"/>
                <w:sz w:val="20"/>
                <w:szCs w:val="20"/>
              </w:rPr>
              <w:t>pienso</w:t>
            </w:r>
            <w:proofErr w:type="spellEnd"/>
            <w:r w:rsidRPr="006F41F6">
              <w:rPr>
                <w:rFonts w:ascii="Comic Sans MS" w:hAnsi="Comic Sans MS"/>
                <w:sz w:val="20"/>
                <w:szCs w:val="20"/>
              </w:rPr>
              <w:t xml:space="preserve"> que’’ and the near </w:t>
            </w:r>
            <w:proofErr w:type="gramStart"/>
            <w:r w:rsidRPr="006F41F6">
              <w:rPr>
                <w:rFonts w:ascii="Comic Sans MS" w:hAnsi="Comic Sans MS"/>
                <w:sz w:val="20"/>
                <w:szCs w:val="20"/>
              </w:rPr>
              <w:t>future  to</w:t>
            </w:r>
            <w:proofErr w:type="gramEnd"/>
            <w:r w:rsidRPr="006F41F6">
              <w:rPr>
                <w:rFonts w:ascii="Comic Sans MS" w:hAnsi="Comic Sans MS"/>
                <w:sz w:val="20"/>
                <w:szCs w:val="20"/>
              </w:rPr>
              <w:t xml:space="preserve"> say what I think some groups of people are going to do.</w:t>
            </w:r>
          </w:p>
          <w:p w14:paraId="6EFFE673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B17894E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recall key vocabulary and grammatical structures and use </w:t>
            </w: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them in a range of activities.</w:t>
            </w:r>
          </w:p>
          <w:p w14:paraId="11FCDB56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FD9168D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link sentences with ‘y’, ‘</w:t>
            </w:r>
            <w:proofErr w:type="spellStart"/>
            <w:r w:rsidRPr="006F41F6">
              <w:rPr>
                <w:rFonts w:ascii="Comic Sans MS" w:hAnsi="Comic Sans MS"/>
                <w:sz w:val="20"/>
                <w:szCs w:val="20"/>
              </w:rPr>
              <w:t>también</w:t>
            </w:r>
            <w:proofErr w:type="spellEnd"/>
            <w:r w:rsidRPr="006F41F6">
              <w:rPr>
                <w:rFonts w:ascii="Comic Sans MS" w:hAnsi="Comic Sans MS"/>
                <w:sz w:val="20"/>
                <w:szCs w:val="20"/>
              </w:rPr>
              <w:t>’ and ‘</w:t>
            </w:r>
            <w:proofErr w:type="spellStart"/>
            <w:r w:rsidRPr="006F41F6">
              <w:rPr>
                <w:rFonts w:ascii="Comic Sans MS" w:hAnsi="Comic Sans MS"/>
                <w:sz w:val="20"/>
                <w:szCs w:val="20"/>
              </w:rPr>
              <w:t>pero</w:t>
            </w:r>
            <w:proofErr w:type="spellEnd"/>
            <w:r w:rsidRPr="006F41F6">
              <w:rPr>
                <w:rFonts w:ascii="Comic Sans MS" w:hAnsi="Comic Sans MS"/>
                <w:sz w:val="20"/>
                <w:szCs w:val="20"/>
              </w:rPr>
              <w:t>’.</w:t>
            </w:r>
          </w:p>
          <w:p w14:paraId="2DE47FD4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8DC5D90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recall a range of environmental challenges and actions to address them.</w:t>
            </w:r>
          </w:p>
          <w:p w14:paraId="6D14F3A3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5FF3EEC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prepare a presentation in Spanish about the environmental challenges I can see and what actions I think are going to be taken by myself and some groups of people.</w:t>
            </w:r>
          </w:p>
          <w:p w14:paraId="292D0289" w14:textId="77777777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2795409" w14:textId="3FA40E05" w:rsidR="00AD2899" w:rsidRPr="006F41F6" w:rsidRDefault="00AD289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deliver a presentation in Spanish about the environmental challenges I can see and what actions I think are going to be taken by myself and some groups of people.</w:t>
            </w:r>
          </w:p>
        </w:tc>
        <w:tc>
          <w:tcPr>
            <w:tcW w:w="2303" w:type="dxa"/>
            <w:vMerge w:val="restart"/>
          </w:tcPr>
          <w:p w14:paraId="58DEABD6" w14:textId="77777777" w:rsidR="00AD2899" w:rsidRPr="006F41F6" w:rsidRDefault="00AE4B2A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I can identify and repeat key Spanish sounds.</w:t>
            </w:r>
          </w:p>
          <w:p w14:paraId="09D84B3F" w14:textId="77777777" w:rsidR="00AE4B2A" w:rsidRPr="006F41F6" w:rsidRDefault="00AE4B2A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64F69008" w14:textId="77777777" w:rsidR="00AE4B2A" w:rsidRPr="006F41F6" w:rsidRDefault="00FB7655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say a Spanish tongue-twister.</w:t>
            </w:r>
          </w:p>
          <w:p w14:paraId="43EA11F0" w14:textId="77777777" w:rsidR="00FB7655" w:rsidRPr="006F41F6" w:rsidRDefault="00FB7655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56AD42E" w14:textId="77777777" w:rsidR="00FB7655" w:rsidRPr="006F41F6" w:rsidRDefault="00FB7655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attempt to pronounce unfamiliar words and phrases in Spanish.</w:t>
            </w:r>
          </w:p>
          <w:p w14:paraId="6D227328" w14:textId="77777777" w:rsidR="00FB7655" w:rsidRPr="006F41F6" w:rsidRDefault="00FB7655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5F813A13" w14:textId="77777777" w:rsidR="00FB7655" w:rsidRPr="006F41F6" w:rsidRDefault="00BC0DAE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understand some key aspects of Spanish stories, songs, poems, rhymes and culture.</w:t>
            </w:r>
          </w:p>
          <w:p w14:paraId="6EBF7CA0" w14:textId="77777777" w:rsidR="00BC0DAE" w:rsidRPr="006F41F6" w:rsidRDefault="00BC0DAE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EA5A036" w14:textId="77777777" w:rsidR="00BC0DAE" w:rsidRPr="006F41F6" w:rsidRDefault="00BC0DAE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recognise different types of words and work out meanings.</w:t>
            </w:r>
          </w:p>
          <w:p w14:paraId="76AFEFE5" w14:textId="77777777" w:rsidR="00BC0DAE" w:rsidRPr="006F41F6" w:rsidRDefault="00BC0DAE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2690F81" w14:textId="77777777" w:rsidR="00BC0DAE" w:rsidRPr="006F41F6" w:rsidRDefault="00892848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look up a word in a Spanish dictionary or online language tool.</w:t>
            </w:r>
          </w:p>
          <w:p w14:paraId="2102F629" w14:textId="77777777" w:rsidR="00892848" w:rsidRPr="006F41F6" w:rsidRDefault="00892848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42CAB035" w14:textId="77777777" w:rsidR="00892848" w:rsidRPr="006F41F6" w:rsidRDefault="00892848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F41F6">
              <w:rPr>
                <w:rFonts w:ascii="Comic Sans MS" w:hAnsi="Comic Sans MS"/>
                <w:sz w:val="20"/>
                <w:szCs w:val="20"/>
              </w:rPr>
              <w:t>listen attentively and respond appropriately when someone speaks in Spanish.</w:t>
            </w:r>
          </w:p>
          <w:p w14:paraId="6EA044B2" w14:textId="77777777" w:rsidR="00892848" w:rsidRPr="006F41F6" w:rsidRDefault="00892848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07507AAD" w14:textId="77777777" w:rsidR="00892848" w:rsidRPr="006F41F6" w:rsidRDefault="0076202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write a few sentences about myself and someone or </w:t>
            </w:r>
            <w:proofErr w:type="gramStart"/>
            <w:r w:rsidRPr="006F41F6">
              <w:rPr>
                <w:rFonts w:ascii="Comic Sans MS" w:hAnsi="Comic Sans MS"/>
                <w:sz w:val="20"/>
                <w:szCs w:val="20"/>
              </w:rPr>
              <w:t>something  else</w:t>
            </w:r>
            <w:proofErr w:type="gramEnd"/>
            <w:r w:rsidRPr="006F41F6">
              <w:rPr>
                <w:rFonts w:ascii="Comic Sans MS" w:hAnsi="Comic Sans MS"/>
                <w:sz w:val="20"/>
                <w:szCs w:val="20"/>
              </w:rPr>
              <w:t xml:space="preserve"> in Spanish.</w:t>
            </w:r>
          </w:p>
          <w:p w14:paraId="6311C117" w14:textId="77777777" w:rsidR="00762029" w:rsidRPr="006F41F6" w:rsidRDefault="0076202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7AF56F2B" w14:textId="77777777" w:rsidR="00762029" w:rsidRPr="006F41F6" w:rsidRDefault="0076202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look up new words and include them in my writing.</w:t>
            </w:r>
          </w:p>
          <w:p w14:paraId="6150B3EB" w14:textId="77777777" w:rsidR="00762029" w:rsidRPr="006F41F6" w:rsidRDefault="0076202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3C294B1D" w14:textId="77777777" w:rsidR="00762029" w:rsidRPr="006F41F6" w:rsidRDefault="0076202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 xml:space="preserve">I can understand some key grammar points in Spanish e.g. how to use nouns, </w:t>
            </w:r>
            <w:r w:rsidRPr="006F41F6">
              <w:rPr>
                <w:rFonts w:ascii="Comic Sans MS" w:hAnsi="Comic Sans MS"/>
                <w:sz w:val="20"/>
                <w:szCs w:val="20"/>
              </w:rPr>
              <w:lastRenderedPageBreak/>
              <w:t>adjectives and adverbs.</w:t>
            </w:r>
          </w:p>
          <w:p w14:paraId="2B8E61AE" w14:textId="77777777" w:rsidR="00762029" w:rsidRPr="006F41F6" w:rsidRDefault="00762029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2156E424" w14:textId="77777777" w:rsidR="00762029" w:rsidRPr="006F41F6" w:rsidRDefault="006F41F6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a range of high-frequency verbs in Spanish to describe everyday events and activities.</w:t>
            </w:r>
          </w:p>
          <w:p w14:paraId="152457F6" w14:textId="77777777" w:rsidR="006F41F6" w:rsidRPr="006F41F6" w:rsidRDefault="006F41F6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</w:p>
          <w:p w14:paraId="1399BEFB" w14:textId="156B5589" w:rsidR="006F41F6" w:rsidRPr="006F41F6" w:rsidRDefault="006F41F6" w:rsidP="003261C5">
            <w:pPr>
              <w:pStyle w:val="Default"/>
              <w:rPr>
                <w:rFonts w:ascii="Comic Sans MS" w:hAnsi="Comic Sans MS"/>
                <w:sz w:val="20"/>
                <w:szCs w:val="20"/>
              </w:rPr>
            </w:pPr>
            <w:r w:rsidRPr="006F41F6">
              <w:rPr>
                <w:rFonts w:ascii="Comic Sans MS" w:hAnsi="Comic Sans MS"/>
                <w:sz w:val="20"/>
                <w:szCs w:val="20"/>
              </w:rPr>
              <w:t>I can use different verb forms to refer to past, present or future events.</w:t>
            </w:r>
          </w:p>
        </w:tc>
      </w:tr>
      <w:tr w:rsidR="00AD2899" w:rsidRPr="00DB239E" w14:paraId="29403B44" w14:textId="77777777" w:rsidTr="003261C5">
        <w:tc>
          <w:tcPr>
            <w:tcW w:w="2097" w:type="dxa"/>
            <w:shd w:val="clear" w:color="auto" w:fill="FFC000"/>
          </w:tcPr>
          <w:p w14:paraId="1A7A6C61" w14:textId="6BAF8BCA" w:rsidR="00AD2899" w:rsidRDefault="00AD2899" w:rsidP="003261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Reading and Writing (Literacy)</w:t>
            </w:r>
          </w:p>
        </w:tc>
        <w:tc>
          <w:tcPr>
            <w:tcW w:w="2304" w:type="dxa"/>
            <w:vMerge/>
          </w:tcPr>
          <w:p w14:paraId="659C946F" w14:textId="77777777" w:rsidR="00AD2899" w:rsidRPr="00DB239E" w:rsidRDefault="00AD2899" w:rsidP="003261C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45" w:type="dxa"/>
            <w:vMerge/>
          </w:tcPr>
          <w:p w14:paraId="42F7664D" w14:textId="77777777" w:rsidR="00AD2899" w:rsidRPr="00DB239E" w:rsidRDefault="00AD2899" w:rsidP="003261C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25" w:type="dxa"/>
            <w:vMerge/>
          </w:tcPr>
          <w:p w14:paraId="281C7B1B" w14:textId="77777777" w:rsidR="00AD2899" w:rsidRPr="00DB239E" w:rsidRDefault="00AD2899" w:rsidP="003261C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11" w:type="dxa"/>
            <w:vMerge/>
          </w:tcPr>
          <w:p w14:paraId="67AB7A32" w14:textId="77777777" w:rsidR="00AD2899" w:rsidRPr="00DB239E" w:rsidRDefault="00AD2899" w:rsidP="003261C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387BC3A1" w14:textId="77777777" w:rsidR="00AD2899" w:rsidRPr="00DB239E" w:rsidRDefault="00AD2899" w:rsidP="003261C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7F0CCDCD" w14:textId="77777777" w:rsidR="00AD2899" w:rsidRPr="00DB239E" w:rsidRDefault="00AD2899" w:rsidP="003261C5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D2899" w:rsidRPr="00DB239E" w14:paraId="3AFB8D45" w14:textId="77777777" w:rsidTr="003261C5">
        <w:trPr>
          <w:trHeight w:val="464"/>
        </w:trPr>
        <w:tc>
          <w:tcPr>
            <w:tcW w:w="2097" w:type="dxa"/>
            <w:shd w:val="clear" w:color="auto" w:fill="FFC000"/>
          </w:tcPr>
          <w:p w14:paraId="202E7B0B" w14:textId="4892B9A5" w:rsidR="00AD2899" w:rsidRPr="009C448F" w:rsidRDefault="00AD2899" w:rsidP="003261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Stories, Songs, Poems and Rhymes</w:t>
            </w:r>
          </w:p>
        </w:tc>
        <w:tc>
          <w:tcPr>
            <w:tcW w:w="2304" w:type="dxa"/>
            <w:vMerge/>
          </w:tcPr>
          <w:p w14:paraId="32331895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45" w:type="dxa"/>
            <w:vMerge/>
          </w:tcPr>
          <w:p w14:paraId="6D42DFD2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25" w:type="dxa"/>
            <w:vMerge/>
          </w:tcPr>
          <w:p w14:paraId="3991775F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11" w:type="dxa"/>
            <w:vMerge/>
          </w:tcPr>
          <w:p w14:paraId="1C9D4990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591BC8D1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19F3D9E9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D2899" w:rsidRPr="00DB239E" w14:paraId="2CC25A1B" w14:textId="77777777" w:rsidTr="003261C5">
        <w:tc>
          <w:tcPr>
            <w:tcW w:w="2097" w:type="dxa"/>
            <w:shd w:val="clear" w:color="auto" w:fill="FFC000"/>
          </w:tcPr>
          <w:p w14:paraId="5F6770CC" w14:textId="3FE8D31F" w:rsidR="00AD2899" w:rsidRPr="009C448F" w:rsidRDefault="00AD2899" w:rsidP="003261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Grammar</w:t>
            </w:r>
          </w:p>
        </w:tc>
        <w:tc>
          <w:tcPr>
            <w:tcW w:w="2304" w:type="dxa"/>
            <w:vMerge/>
          </w:tcPr>
          <w:p w14:paraId="1E5F2F0F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45" w:type="dxa"/>
            <w:vMerge/>
          </w:tcPr>
          <w:p w14:paraId="449D09F9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25" w:type="dxa"/>
            <w:vMerge/>
          </w:tcPr>
          <w:p w14:paraId="57945FC9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11" w:type="dxa"/>
            <w:vMerge/>
          </w:tcPr>
          <w:p w14:paraId="722B830D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0A4F6C2F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23F5EE44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D2899" w:rsidRPr="00DB239E" w14:paraId="63FD65A1" w14:textId="77777777" w:rsidTr="003261C5">
        <w:tc>
          <w:tcPr>
            <w:tcW w:w="2097" w:type="dxa"/>
            <w:shd w:val="clear" w:color="auto" w:fill="FFC000"/>
          </w:tcPr>
          <w:p w14:paraId="37078883" w14:textId="61F8207B" w:rsidR="00AD2899" w:rsidRDefault="00AD2899" w:rsidP="003261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Intercultural Understanding</w:t>
            </w:r>
          </w:p>
        </w:tc>
        <w:tc>
          <w:tcPr>
            <w:tcW w:w="2304" w:type="dxa"/>
            <w:vMerge/>
          </w:tcPr>
          <w:p w14:paraId="370CE71A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045" w:type="dxa"/>
            <w:vMerge/>
          </w:tcPr>
          <w:p w14:paraId="050A9E4D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25" w:type="dxa"/>
            <w:vMerge/>
          </w:tcPr>
          <w:p w14:paraId="036798E3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11" w:type="dxa"/>
            <w:vMerge/>
          </w:tcPr>
          <w:p w14:paraId="3860F6AF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7AE47694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03" w:type="dxa"/>
            <w:vMerge/>
          </w:tcPr>
          <w:p w14:paraId="29A61842" w14:textId="77777777" w:rsidR="00AD2899" w:rsidRPr="00DB239E" w:rsidRDefault="00AD2899" w:rsidP="003261C5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3261C5" w:rsidRPr="00DB239E" w14:paraId="656DA0BC" w14:textId="77777777" w:rsidTr="003261C5">
        <w:tc>
          <w:tcPr>
            <w:tcW w:w="2097" w:type="dxa"/>
            <w:shd w:val="clear" w:color="auto" w:fill="FFC000"/>
          </w:tcPr>
          <w:p w14:paraId="0B30C089" w14:textId="0702EED2" w:rsidR="003261C5" w:rsidRDefault="003261C5" w:rsidP="003261C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Key Vocabulary</w:t>
            </w:r>
          </w:p>
        </w:tc>
        <w:tc>
          <w:tcPr>
            <w:tcW w:w="2304" w:type="dxa"/>
          </w:tcPr>
          <w:p w14:paraId="0C6210D0" w14:textId="77777777" w:rsidR="006F41F6" w:rsidRPr="007F4A8C" w:rsidRDefault="006F41F6" w:rsidP="006F41F6">
            <w:pPr>
              <w:rPr>
                <w:rFonts w:ascii="Comic Sans MS" w:hAnsi="Comic Sans MS"/>
                <w:sz w:val="20"/>
                <w:szCs w:val="20"/>
              </w:rPr>
            </w:pPr>
            <w:r w:rsidRPr="007F4A8C">
              <w:rPr>
                <w:rFonts w:ascii="Comic Sans MS" w:hAnsi="Comic Sans MS"/>
                <w:sz w:val="20"/>
                <w:szCs w:val="20"/>
              </w:rPr>
              <w:t>(See key vocabulary sheet in planning area for each unit)</w:t>
            </w:r>
          </w:p>
          <w:p w14:paraId="296DB201" w14:textId="77777777" w:rsidR="003261C5" w:rsidRPr="007F4A8C" w:rsidRDefault="003261C5" w:rsidP="003261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8570296" w14:textId="2FC91852" w:rsidR="006F41F6" w:rsidRPr="007F4A8C" w:rsidRDefault="008452A2" w:rsidP="003261C5">
            <w:pPr>
              <w:rPr>
                <w:rFonts w:ascii="Comic Sans MS" w:hAnsi="Comic Sans MS"/>
                <w:sz w:val="20"/>
                <w:szCs w:val="20"/>
              </w:rPr>
            </w:pPr>
            <w:hyperlink r:id="rId27" w:history="1">
              <w:r w:rsidR="006F41F6" w:rsidRPr="008452A2">
                <w:rPr>
                  <w:rStyle w:val="Hyperlink"/>
                  <w:rFonts w:ascii="Comic Sans MS" w:hAnsi="Comic Sans MS"/>
                  <w:sz w:val="20"/>
                  <w:szCs w:val="20"/>
                </w:rPr>
                <w:t>Exploring a Spanish Town Vocabulary Sheet</w:t>
              </w:r>
            </w:hyperlink>
          </w:p>
        </w:tc>
        <w:tc>
          <w:tcPr>
            <w:tcW w:w="2045" w:type="dxa"/>
          </w:tcPr>
          <w:p w14:paraId="0BD5A516" w14:textId="77777777" w:rsidR="006F41F6" w:rsidRPr="007F4A8C" w:rsidRDefault="006F41F6" w:rsidP="006F41F6">
            <w:pPr>
              <w:rPr>
                <w:rFonts w:ascii="Comic Sans MS" w:hAnsi="Comic Sans MS"/>
                <w:sz w:val="20"/>
                <w:szCs w:val="20"/>
              </w:rPr>
            </w:pPr>
            <w:r w:rsidRPr="007F4A8C">
              <w:rPr>
                <w:rFonts w:ascii="Comic Sans MS" w:hAnsi="Comic Sans MS"/>
                <w:sz w:val="20"/>
                <w:szCs w:val="20"/>
              </w:rPr>
              <w:lastRenderedPageBreak/>
              <w:t>(See key vocabulary sheet in planning area for each unit)</w:t>
            </w:r>
          </w:p>
          <w:p w14:paraId="2688F6D6" w14:textId="77777777" w:rsidR="003261C5" w:rsidRPr="007F4A8C" w:rsidRDefault="003261C5" w:rsidP="003261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0B24E2" w14:textId="0BF06D79" w:rsidR="007F4A8C" w:rsidRPr="007F4A8C" w:rsidRDefault="008452A2" w:rsidP="003261C5">
            <w:pPr>
              <w:rPr>
                <w:rFonts w:ascii="Comic Sans MS" w:hAnsi="Comic Sans MS"/>
                <w:sz w:val="20"/>
                <w:szCs w:val="20"/>
              </w:rPr>
            </w:pPr>
            <w:hyperlink r:id="rId28" w:history="1">
              <w:r w:rsidR="007F4A8C" w:rsidRPr="008452A2">
                <w:rPr>
                  <w:rStyle w:val="Hyperlink"/>
                  <w:rFonts w:ascii="Comic Sans MS" w:hAnsi="Comic Sans MS"/>
                  <w:sz w:val="20"/>
                  <w:szCs w:val="20"/>
                </w:rPr>
                <w:t>At The Shops Vocabulary Sheet</w:t>
              </w:r>
            </w:hyperlink>
          </w:p>
        </w:tc>
        <w:tc>
          <w:tcPr>
            <w:tcW w:w="2125" w:type="dxa"/>
          </w:tcPr>
          <w:p w14:paraId="6E3B9594" w14:textId="77777777" w:rsidR="006F41F6" w:rsidRPr="007F4A8C" w:rsidRDefault="006F41F6" w:rsidP="006F41F6">
            <w:pPr>
              <w:rPr>
                <w:rFonts w:ascii="Comic Sans MS" w:hAnsi="Comic Sans MS"/>
                <w:sz w:val="20"/>
                <w:szCs w:val="20"/>
              </w:rPr>
            </w:pPr>
            <w:r w:rsidRPr="007F4A8C">
              <w:rPr>
                <w:rFonts w:ascii="Comic Sans MS" w:hAnsi="Comic Sans MS"/>
                <w:sz w:val="20"/>
                <w:szCs w:val="20"/>
              </w:rPr>
              <w:lastRenderedPageBreak/>
              <w:t>(See key vocabulary sheet in planning area for each unit)</w:t>
            </w:r>
          </w:p>
          <w:p w14:paraId="273225AB" w14:textId="77777777" w:rsidR="003261C5" w:rsidRPr="007F4A8C" w:rsidRDefault="003261C5" w:rsidP="003261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92DD9F" w14:textId="7D354C6E" w:rsidR="007F4A8C" w:rsidRPr="007F4A8C" w:rsidRDefault="008452A2" w:rsidP="003261C5">
            <w:pPr>
              <w:rPr>
                <w:rFonts w:ascii="Comic Sans MS" w:hAnsi="Comic Sans MS"/>
                <w:sz w:val="20"/>
                <w:szCs w:val="20"/>
              </w:rPr>
            </w:pPr>
            <w:hyperlink r:id="rId29" w:history="1">
              <w:r w:rsidR="007F4A8C" w:rsidRPr="008452A2">
                <w:rPr>
                  <w:rStyle w:val="Hyperlink"/>
                  <w:rFonts w:ascii="Comic Sans MS" w:hAnsi="Comic Sans MS"/>
                  <w:sz w:val="20"/>
                  <w:szCs w:val="20"/>
                </w:rPr>
                <w:t>Discovering Spain Vocabulary Sheet</w:t>
              </w:r>
            </w:hyperlink>
          </w:p>
        </w:tc>
        <w:tc>
          <w:tcPr>
            <w:tcW w:w="2211" w:type="dxa"/>
          </w:tcPr>
          <w:p w14:paraId="5FBEC7E6" w14:textId="77777777" w:rsidR="006F41F6" w:rsidRPr="007F4A8C" w:rsidRDefault="006F41F6" w:rsidP="006F41F6">
            <w:pPr>
              <w:rPr>
                <w:rFonts w:ascii="Comic Sans MS" w:hAnsi="Comic Sans MS"/>
                <w:sz w:val="20"/>
                <w:szCs w:val="20"/>
              </w:rPr>
            </w:pPr>
            <w:r w:rsidRPr="007F4A8C">
              <w:rPr>
                <w:rFonts w:ascii="Comic Sans MS" w:hAnsi="Comic Sans MS"/>
                <w:sz w:val="20"/>
                <w:szCs w:val="20"/>
              </w:rPr>
              <w:lastRenderedPageBreak/>
              <w:t>(See key vocabulary sheet in planning area for each unit)</w:t>
            </w:r>
          </w:p>
          <w:p w14:paraId="34D3DEAA" w14:textId="77777777" w:rsidR="003261C5" w:rsidRPr="007F4A8C" w:rsidRDefault="003261C5" w:rsidP="003261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04D0FC7" w14:textId="27E84841" w:rsidR="007F4A8C" w:rsidRPr="007F4A8C" w:rsidRDefault="008452A2" w:rsidP="003261C5">
            <w:pPr>
              <w:rPr>
                <w:rFonts w:ascii="Comic Sans MS" w:hAnsi="Comic Sans MS"/>
                <w:sz w:val="20"/>
                <w:szCs w:val="20"/>
              </w:rPr>
            </w:pPr>
            <w:hyperlink r:id="rId30" w:history="1">
              <w:r w:rsidR="007F4A8C" w:rsidRPr="008452A2">
                <w:rPr>
                  <w:rStyle w:val="Hyperlink"/>
                  <w:rFonts w:ascii="Comic Sans MS" w:hAnsi="Comic Sans MS"/>
                  <w:sz w:val="20"/>
                  <w:szCs w:val="20"/>
                </w:rPr>
                <w:t>At What Time? Vocabulary Sheet</w:t>
              </w:r>
            </w:hyperlink>
          </w:p>
        </w:tc>
        <w:tc>
          <w:tcPr>
            <w:tcW w:w="2303" w:type="dxa"/>
          </w:tcPr>
          <w:p w14:paraId="0074DB74" w14:textId="77777777" w:rsidR="006F41F6" w:rsidRPr="007F4A8C" w:rsidRDefault="006F41F6" w:rsidP="006F41F6">
            <w:pPr>
              <w:rPr>
                <w:rFonts w:ascii="Comic Sans MS" w:hAnsi="Comic Sans MS"/>
                <w:sz w:val="20"/>
                <w:szCs w:val="20"/>
              </w:rPr>
            </w:pPr>
            <w:r w:rsidRPr="007F4A8C">
              <w:rPr>
                <w:rFonts w:ascii="Comic Sans MS" w:hAnsi="Comic Sans MS"/>
                <w:sz w:val="20"/>
                <w:szCs w:val="20"/>
              </w:rPr>
              <w:lastRenderedPageBreak/>
              <w:t>(See key vocabulary sheet in planning area for each unit)</w:t>
            </w:r>
          </w:p>
          <w:p w14:paraId="6A103B9E" w14:textId="77777777" w:rsidR="003261C5" w:rsidRPr="007F4A8C" w:rsidRDefault="003261C5" w:rsidP="003261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63182A" w14:textId="57A9BE40" w:rsidR="007F4A8C" w:rsidRPr="007F4A8C" w:rsidRDefault="008452A2" w:rsidP="003261C5">
            <w:pPr>
              <w:rPr>
                <w:rFonts w:ascii="Comic Sans MS" w:hAnsi="Comic Sans MS"/>
                <w:sz w:val="20"/>
                <w:szCs w:val="20"/>
              </w:rPr>
            </w:pPr>
            <w:hyperlink r:id="rId31" w:history="1">
              <w:r w:rsidR="007F4A8C" w:rsidRPr="008452A2">
                <w:rPr>
                  <w:rStyle w:val="Hyperlink"/>
                  <w:rFonts w:ascii="Comic Sans MS" w:hAnsi="Comic Sans MS"/>
                  <w:sz w:val="20"/>
                  <w:szCs w:val="20"/>
                </w:rPr>
                <w:t>Our Wonderful World Vocabulary Sheet</w:t>
              </w:r>
            </w:hyperlink>
          </w:p>
        </w:tc>
        <w:tc>
          <w:tcPr>
            <w:tcW w:w="2303" w:type="dxa"/>
          </w:tcPr>
          <w:p w14:paraId="72151947" w14:textId="77777777" w:rsidR="006F41F6" w:rsidRPr="007F4A8C" w:rsidRDefault="006F41F6" w:rsidP="006F41F6">
            <w:pPr>
              <w:rPr>
                <w:rFonts w:ascii="Comic Sans MS" w:hAnsi="Comic Sans MS"/>
                <w:sz w:val="20"/>
                <w:szCs w:val="20"/>
              </w:rPr>
            </w:pPr>
            <w:r w:rsidRPr="007F4A8C">
              <w:rPr>
                <w:rFonts w:ascii="Comic Sans MS" w:hAnsi="Comic Sans MS"/>
                <w:sz w:val="20"/>
                <w:szCs w:val="20"/>
              </w:rPr>
              <w:lastRenderedPageBreak/>
              <w:t>(See key vocabulary sheet in planning area for each unit)</w:t>
            </w:r>
          </w:p>
          <w:p w14:paraId="6A70D255" w14:textId="77777777" w:rsidR="003261C5" w:rsidRPr="007F4A8C" w:rsidRDefault="003261C5" w:rsidP="003261C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A2D90D" w14:textId="5E93FB15" w:rsidR="007F4A8C" w:rsidRPr="007F4A8C" w:rsidRDefault="008452A2" w:rsidP="003261C5">
            <w:pPr>
              <w:rPr>
                <w:rFonts w:ascii="Comic Sans MS" w:hAnsi="Comic Sans MS"/>
                <w:sz w:val="20"/>
                <w:szCs w:val="20"/>
              </w:rPr>
            </w:pPr>
            <w:hyperlink r:id="rId32" w:history="1">
              <w:r w:rsidR="007F4A8C" w:rsidRPr="008452A2">
                <w:rPr>
                  <w:rStyle w:val="Hyperlink"/>
                  <w:rFonts w:ascii="Comic Sans MS" w:hAnsi="Comic Sans MS"/>
                  <w:sz w:val="20"/>
                  <w:szCs w:val="20"/>
                </w:rPr>
                <w:t>To The Next Adventure Vocabulary Sheet</w:t>
              </w:r>
            </w:hyperlink>
          </w:p>
        </w:tc>
      </w:tr>
    </w:tbl>
    <w:p w14:paraId="248475CA" w14:textId="77777777" w:rsidR="00033232" w:rsidRPr="008C0750" w:rsidRDefault="00033232" w:rsidP="008C0750"/>
    <w:sectPr w:rsidR="00033232" w:rsidRPr="008C0750" w:rsidSect="0095791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 Semi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B687259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7231FA5"/>
    <w:multiLevelType w:val="multilevel"/>
    <w:tmpl w:val="84B24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294CB0"/>
    <w:multiLevelType w:val="hybridMultilevel"/>
    <w:tmpl w:val="50CCF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891496">
    <w:abstractNumId w:val="1"/>
  </w:num>
  <w:num w:numId="2" w16cid:durableId="141584716">
    <w:abstractNumId w:val="2"/>
  </w:num>
  <w:num w:numId="3" w16cid:durableId="717631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750"/>
    <w:rsid w:val="000030AC"/>
    <w:rsid w:val="00010044"/>
    <w:rsid w:val="0001343D"/>
    <w:rsid w:val="000135CC"/>
    <w:rsid w:val="00022044"/>
    <w:rsid w:val="00024209"/>
    <w:rsid w:val="00030E6A"/>
    <w:rsid w:val="00033232"/>
    <w:rsid w:val="00034279"/>
    <w:rsid w:val="00035328"/>
    <w:rsid w:val="000419A8"/>
    <w:rsid w:val="00044B8F"/>
    <w:rsid w:val="0005608D"/>
    <w:rsid w:val="000610B5"/>
    <w:rsid w:val="00061803"/>
    <w:rsid w:val="00061D67"/>
    <w:rsid w:val="00063D9D"/>
    <w:rsid w:val="00071F39"/>
    <w:rsid w:val="000826CF"/>
    <w:rsid w:val="0009139B"/>
    <w:rsid w:val="000920B5"/>
    <w:rsid w:val="00092F26"/>
    <w:rsid w:val="000940F6"/>
    <w:rsid w:val="000A231F"/>
    <w:rsid w:val="000A4946"/>
    <w:rsid w:val="000A54B0"/>
    <w:rsid w:val="000B6B5A"/>
    <w:rsid w:val="000C0379"/>
    <w:rsid w:val="000C04EB"/>
    <w:rsid w:val="000C0F7F"/>
    <w:rsid w:val="000C7ED7"/>
    <w:rsid w:val="000D6442"/>
    <w:rsid w:val="000E6B1F"/>
    <w:rsid w:val="000E7B50"/>
    <w:rsid w:val="000F0AE3"/>
    <w:rsid w:val="00121D62"/>
    <w:rsid w:val="00125FD6"/>
    <w:rsid w:val="00140C52"/>
    <w:rsid w:val="00151724"/>
    <w:rsid w:val="001517BA"/>
    <w:rsid w:val="00171ADC"/>
    <w:rsid w:val="0018135B"/>
    <w:rsid w:val="00183228"/>
    <w:rsid w:val="00190E2E"/>
    <w:rsid w:val="0019200B"/>
    <w:rsid w:val="001927C3"/>
    <w:rsid w:val="001932BC"/>
    <w:rsid w:val="001A200C"/>
    <w:rsid w:val="001A4669"/>
    <w:rsid w:val="001A601A"/>
    <w:rsid w:val="001B2AC8"/>
    <w:rsid w:val="001C6F3E"/>
    <w:rsid w:val="001D1A4F"/>
    <w:rsid w:val="001D35F2"/>
    <w:rsid w:val="001E70E5"/>
    <w:rsid w:val="001F3078"/>
    <w:rsid w:val="001F4FD4"/>
    <w:rsid w:val="001F738C"/>
    <w:rsid w:val="001F7735"/>
    <w:rsid w:val="001F7AD9"/>
    <w:rsid w:val="0020460B"/>
    <w:rsid w:val="002101EE"/>
    <w:rsid w:val="0021459C"/>
    <w:rsid w:val="002317CF"/>
    <w:rsid w:val="00231C49"/>
    <w:rsid w:val="0025509E"/>
    <w:rsid w:val="00255DD7"/>
    <w:rsid w:val="0025608B"/>
    <w:rsid w:val="00257F55"/>
    <w:rsid w:val="002752D5"/>
    <w:rsid w:val="00277AA7"/>
    <w:rsid w:val="00282A0D"/>
    <w:rsid w:val="002968C0"/>
    <w:rsid w:val="002A5F71"/>
    <w:rsid w:val="002A7A9C"/>
    <w:rsid w:val="002B0231"/>
    <w:rsid w:val="002B68E7"/>
    <w:rsid w:val="002C1B84"/>
    <w:rsid w:val="002C2799"/>
    <w:rsid w:val="002C5D63"/>
    <w:rsid w:val="002D2233"/>
    <w:rsid w:val="002D6B6A"/>
    <w:rsid w:val="002D7920"/>
    <w:rsid w:val="002E297F"/>
    <w:rsid w:val="002F21E7"/>
    <w:rsid w:val="002F5D15"/>
    <w:rsid w:val="003022D8"/>
    <w:rsid w:val="003046CA"/>
    <w:rsid w:val="00306E40"/>
    <w:rsid w:val="00307A5B"/>
    <w:rsid w:val="003105DD"/>
    <w:rsid w:val="00314BCD"/>
    <w:rsid w:val="00322ADB"/>
    <w:rsid w:val="003261C5"/>
    <w:rsid w:val="00333916"/>
    <w:rsid w:val="00335E18"/>
    <w:rsid w:val="00337F97"/>
    <w:rsid w:val="0034139E"/>
    <w:rsid w:val="00344912"/>
    <w:rsid w:val="00344A50"/>
    <w:rsid w:val="00350C92"/>
    <w:rsid w:val="003527E4"/>
    <w:rsid w:val="00354959"/>
    <w:rsid w:val="00355276"/>
    <w:rsid w:val="00361132"/>
    <w:rsid w:val="003722AC"/>
    <w:rsid w:val="0037458A"/>
    <w:rsid w:val="00376266"/>
    <w:rsid w:val="00381C2E"/>
    <w:rsid w:val="00382901"/>
    <w:rsid w:val="00382903"/>
    <w:rsid w:val="00396F9C"/>
    <w:rsid w:val="003A0C88"/>
    <w:rsid w:val="003B3D8C"/>
    <w:rsid w:val="003C1516"/>
    <w:rsid w:val="003C5D12"/>
    <w:rsid w:val="003C616A"/>
    <w:rsid w:val="003C6207"/>
    <w:rsid w:val="003D70B3"/>
    <w:rsid w:val="003D7B8A"/>
    <w:rsid w:val="003E08CE"/>
    <w:rsid w:val="003F761E"/>
    <w:rsid w:val="0040544F"/>
    <w:rsid w:val="00412694"/>
    <w:rsid w:val="00413142"/>
    <w:rsid w:val="004268D8"/>
    <w:rsid w:val="00437949"/>
    <w:rsid w:val="00460718"/>
    <w:rsid w:val="00462B95"/>
    <w:rsid w:val="00473966"/>
    <w:rsid w:val="00476EAA"/>
    <w:rsid w:val="004775B3"/>
    <w:rsid w:val="00477BA1"/>
    <w:rsid w:val="004874DB"/>
    <w:rsid w:val="00491E21"/>
    <w:rsid w:val="004A19DD"/>
    <w:rsid w:val="004A305A"/>
    <w:rsid w:val="004A4CC2"/>
    <w:rsid w:val="004B1540"/>
    <w:rsid w:val="004B59D8"/>
    <w:rsid w:val="004B7F13"/>
    <w:rsid w:val="004C2FEC"/>
    <w:rsid w:val="004C6FD8"/>
    <w:rsid w:val="004C7E68"/>
    <w:rsid w:val="004D2CBF"/>
    <w:rsid w:val="004D748D"/>
    <w:rsid w:val="004E3D98"/>
    <w:rsid w:val="004F0724"/>
    <w:rsid w:val="004F3324"/>
    <w:rsid w:val="004F61B9"/>
    <w:rsid w:val="004F6D4D"/>
    <w:rsid w:val="00505342"/>
    <w:rsid w:val="00506A04"/>
    <w:rsid w:val="0051074E"/>
    <w:rsid w:val="00510B9C"/>
    <w:rsid w:val="00514529"/>
    <w:rsid w:val="0051454E"/>
    <w:rsid w:val="00515129"/>
    <w:rsid w:val="00530D13"/>
    <w:rsid w:val="00532DDC"/>
    <w:rsid w:val="00533065"/>
    <w:rsid w:val="00535EED"/>
    <w:rsid w:val="00540BC4"/>
    <w:rsid w:val="005414A0"/>
    <w:rsid w:val="00543A37"/>
    <w:rsid w:val="00550508"/>
    <w:rsid w:val="00551A17"/>
    <w:rsid w:val="0055258F"/>
    <w:rsid w:val="00553965"/>
    <w:rsid w:val="00555B32"/>
    <w:rsid w:val="00573593"/>
    <w:rsid w:val="00573C3F"/>
    <w:rsid w:val="00593CC2"/>
    <w:rsid w:val="005A2C29"/>
    <w:rsid w:val="005A56FE"/>
    <w:rsid w:val="005B2019"/>
    <w:rsid w:val="005B7287"/>
    <w:rsid w:val="005C5C6D"/>
    <w:rsid w:val="005D0BCC"/>
    <w:rsid w:val="005D4633"/>
    <w:rsid w:val="005E036A"/>
    <w:rsid w:val="005E6800"/>
    <w:rsid w:val="005E6CEE"/>
    <w:rsid w:val="005F6C83"/>
    <w:rsid w:val="00606C24"/>
    <w:rsid w:val="00606FC2"/>
    <w:rsid w:val="00611032"/>
    <w:rsid w:val="00621DEB"/>
    <w:rsid w:val="00631197"/>
    <w:rsid w:val="0063305A"/>
    <w:rsid w:val="0063549E"/>
    <w:rsid w:val="00636D67"/>
    <w:rsid w:val="006413CC"/>
    <w:rsid w:val="00641B0C"/>
    <w:rsid w:val="00646CD5"/>
    <w:rsid w:val="00651C89"/>
    <w:rsid w:val="0065320C"/>
    <w:rsid w:val="00654887"/>
    <w:rsid w:val="0067163D"/>
    <w:rsid w:val="0068147A"/>
    <w:rsid w:val="00683FF0"/>
    <w:rsid w:val="00690CFB"/>
    <w:rsid w:val="006A3A43"/>
    <w:rsid w:val="006B41B9"/>
    <w:rsid w:val="006D716E"/>
    <w:rsid w:val="006E14A4"/>
    <w:rsid w:val="006F41F6"/>
    <w:rsid w:val="006F7817"/>
    <w:rsid w:val="0070065D"/>
    <w:rsid w:val="00704366"/>
    <w:rsid w:val="007116BF"/>
    <w:rsid w:val="00713B8A"/>
    <w:rsid w:val="00722C6C"/>
    <w:rsid w:val="0073141B"/>
    <w:rsid w:val="00733234"/>
    <w:rsid w:val="00736DC1"/>
    <w:rsid w:val="007425A1"/>
    <w:rsid w:val="00753D70"/>
    <w:rsid w:val="00760D52"/>
    <w:rsid w:val="00762029"/>
    <w:rsid w:val="00765FC9"/>
    <w:rsid w:val="00771E38"/>
    <w:rsid w:val="007745F0"/>
    <w:rsid w:val="007758C9"/>
    <w:rsid w:val="007773B1"/>
    <w:rsid w:val="00786CA1"/>
    <w:rsid w:val="0079218F"/>
    <w:rsid w:val="00793B46"/>
    <w:rsid w:val="007A0721"/>
    <w:rsid w:val="007A6E10"/>
    <w:rsid w:val="007B2004"/>
    <w:rsid w:val="007B4B2D"/>
    <w:rsid w:val="007B4F39"/>
    <w:rsid w:val="007C037D"/>
    <w:rsid w:val="007C1F03"/>
    <w:rsid w:val="007C5058"/>
    <w:rsid w:val="007C7576"/>
    <w:rsid w:val="007D14C8"/>
    <w:rsid w:val="007D48A6"/>
    <w:rsid w:val="007E0B34"/>
    <w:rsid w:val="007E1895"/>
    <w:rsid w:val="007E20D6"/>
    <w:rsid w:val="007E21FA"/>
    <w:rsid w:val="007E235B"/>
    <w:rsid w:val="007F4A8C"/>
    <w:rsid w:val="007F5384"/>
    <w:rsid w:val="00806DBA"/>
    <w:rsid w:val="0080783D"/>
    <w:rsid w:val="008115DD"/>
    <w:rsid w:val="00813157"/>
    <w:rsid w:val="00824827"/>
    <w:rsid w:val="0082491C"/>
    <w:rsid w:val="008251B5"/>
    <w:rsid w:val="008258E1"/>
    <w:rsid w:val="00835C0A"/>
    <w:rsid w:val="00844083"/>
    <w:rsid w:val="00844EC0"/>
    <w:rsid w:val="008452A2"/>
    <w:rsid w:val="008526DE"/>
    <w:rsid w:val="00853D16"/>
    <w:rsid w:val="00855042"/>
    <w:rsid w:val="008575AA"/>
    <w:rsid w:val="00860557"/>
    <w:rsid w:val="00860D63"/>
    <w:rsid w:val="008718DE"/>
    <w:rsid w:val="00882EE1"/>
    <w:rsid w:val="00892848"/>
    <w:rsid w:val="00892CE8"/>
    <w:rsid w:val="008A5345"/>
    <w:rsid w:val="008A5FEE"/>
    <w:rsid w:val="008B2462"/>
    <w:rsid w:val="008B272A"/>
    <w:rsid w:val="008B533A"/>
    <w:rsid w:val="008C0506"/>
    <w:rsid w:val="008C0750"/>
    <w:rsid w:val="008C42AC"/>
    <w:rsid w:val="008C7C9A"/>
    <w:rsid w:val="008C7DDC"/>
    <w:rsid w:val="008D13AF"/>
    <w:rsid w:val="008D2F1F"/>
    <w:rsid w:val="00903359"/>
    <w:rsid w:val="00912995"/>
    <w:rsid w:val="00913117"/>
    <w:rsid w:val="00914613"/>
    <w:rsid w:val="009155F9"/>
    <w:rsid w:val="00935664"/>
    <w:rsid w:val="00942DED"/>
    <w:rsid w:val="009469F1"/>
    <w:rsid w:val="00953540"/>
    <w:rsid w:val="00957915"/>
    <w:rsid w:val="00957E6C"/>
    <w:rsid w:val="0096121E"/>
    <w:rsid w:val="00962963"/>
    <w:rsid w:val="00966003"/>
    <w:rsid w:val="00970519"/>
    <w:rsid w:val="00971E7D"/>
    <w:rsid w:val="00973C55"/>
    <w:rsid w:val="00974D60"/>
    <w:rsid w:val="009848DD"/>
    <w:rsid w:val="00992E41"/>
    <w:rsid w:val="009A1DDF"/>
    <w:rsid w:val="009B11FF"/>
    <w:rsid w:val="009B1D93"/>
    <w:rsid w:val="009B2C39"/>
    <w:rsid w:val="009B2E67"/>
    <w:rsid w:val="009B398D"/>
    <w:rsid w:val="009B754F"/>
    <w:rsid w:val="009B7A61"/>
    <w:rsid w:val="009B7F4F"/>
    <w:rsid w:val="009C448F"/>
    <w:rsid w:val="009D19F2"/>
    <w:rsid w:val="009D2D0A"/>
    <w:rsid w:val="009F3F7A"/>
    <w:rsid w:val="009F6873"/>
    <w:rsid w:val="00A00FF7"/>
    <w:rsid w:val="00A03929"/>
    <w:rsid w:val="00A0552B"/>
    <w:rsid w:val="00A06EC1"/>
    <w:rsid w:val="00A11F27"/>
    <w:rsid w:val="00A12613"/>
    <w:rsid w:val="00A3250E"/>
    <w:rsid w:val="00A33C45"/>
    <w:rsid w:val="00A422A5"/>
    <w:rsid w:val="00A42A3D"/>
    <w:rsid w:val="00A4333A"/>
    <w:rsid w:val="00A43520"/>
    <w:rsid w:val="00A46995"/>
    <w:rsid w:val="00A5237B"/>
    <w:rsid w:val="00A558B0"/>
    <w:rsid w:val="00A658D7"/>
    <w:rsid w:val="00A67370"/>
    <w:rsid w:val="00A77452"/>
    <w:rsid w:val="00AA4958"/>
    <w:rsid w:val="00AA739E"/>
    <w:rsid w:val="00AB154F"/>
    <w:rsid w:val="00AB76FD"/>
    <w:rsid w:val="00AC5A27"/>
    <w:rsid w:val="00AC60D1"/>
    <w:rsid w:val="00AD090D"/>
    <w:rsid w:val="00AD2899"/>
    <w:rsid w:val="00AD476A"/>
    <w:rsid w:val="00AE106D"/>
    <w:rsid w:val="00AE150E"/>
    <w:rsid w:val="00AE45C7"/>
    <w:rsid w:val="00AE4B2A"/>
    <w:rsid w:val="00AE7E65"/>
    <w:rsid w:val="00AF29DE"/>
    <w:rsid w:val="00AF5B09"/>
    <w:rsid w:val="00B04896"/>
    <w:rsid w:val="00B12AD3"/>
    <w:rsid w:val="00B12F69"/>
    <w:rsid w:val="00B23BD0"/>
    <w:rsid w:val="00B23C65"/>
    <w:rsid w:val="00B25006"/>
    <w:rsid w:val="00B251CD"/>
    <w:rsid w:val="00B25C84"/>
    <w:rsid w:val="00B2794B"/>
    <w:rsid w:val="00B34F3C"/>
    <w:rsid w:val="00B51A77"/>
    <w:rsid w:val="00B6109D"/>
    <w:rsid w:val="00B62724"/>
    <w:rsid w:val="00B65026"/>
    <w:rsid w:val="00B80B29"/>
    <w:rsid w:val="00B81D7B"/>
    <w:rsid w:val="00BA0AC6"/>
    <w:rsid w:val="00BB3028"/>
    <w:rsid w:val="00BB7AC3"/>
    <w:rsid w:val="00BC0DAE"/>
    <w:rsid w:val="00BC3D3D"/>
    <w:rsid w:val="00BC566A"/>
    <w:rsid w:val="00BF3C13"/>
    <w:rsid w:val="00BF6135"/>
    <w:rsid w:val="00BF6922"/>
    <w:rsid w:val="00BF6B19"/>
    <w:rsid w:val="00BF6DDE"/>
    <w:rsid w:val="00BF6E01"/>
    <w:rsid w:val="00C00C90"/>
    <w:rsid w:val="00C02ED9"/>
    <w:rsid w:val="00C04CB7"/>
    <w:rsid w:val="00C10085"/>
    <w:rsid w:val="00C10365"/>
    <w:rsid w:val="00C301C9"/>
    <w:rsid w:val="00C35924"/>
    <w:rsid w:val="00C412BF"/>
    <w:rsid w:val="00C42165"/>
    <w:rsid w:val="00C453A8"/>
    <w:rsid w:val="00C673A5"/>
    <w:rsid w:val="00C67E99"/>
    <w:rsid w:val="00C716DD"/>
    <w:rsid w:val="00C72ACD"/>
    <w:rsid w:val="00C863E0"/>
    <w:rsid w:val="00C935FE"/>
    <w:rsid w:val="00CA0693"/>
    <w:rsid w:val="00CA2096"/>
    <w:rsid w:val="00CB1674"/>
    <w:rsid w:val="00CB2A9A"/>
    <w:rsid w:val="00CC00DD"/>
    <w:rsid w:val="00CC628C"/>
    <w:rsid w:val="00CD08E7"/>
    <w:rsid w:val="00CD78EF"/>
    <w:rsid w:val="00CE20D9"/>
    <w:rsid w:val="00CE5F5C"/>
    <w:rsid w:val="00CE7753"/>
    <w:rsid w:val="00CE7DB6"/>
    <w:rsid w:val="00CF2418"/>
    <w:rsid w:val="00CF2CD1"/>
    <w:rsid w:val="00CF4B53"/>
    <w:rsid w:val="00D1127B"/>
    <w:rsid w:val="00D12A5B"/>
    <w:rsid w:val="00D161FC"/>
    <w:rsid w:val="00D1639A"/>
    <w:rsid w:val="00D20000"/>
    <w:rsid w:val="00D303AA"/>
    <w:rsid w:val="00D4699F"/>
    <w:rsid w:val="00D723B8"/>
    <w:rsid w:val="00D7395F"/>
    <w:rsid w:val="00D739B6"/>
    <w:rsid w:val="00D7432C"/>
    <w:rsid w:val="00D751B3"/>
    <w:rsid w:val="00D832A5"/>
    <w:rsid w:val="00D87510"/>
    <w:rsid w:val="00D958C3"/>
    <w:rsid w:val="00DA65F0"/>
    <w:rsid w:val="00DB12C7"/>
    <w:rsid w:val="00DB239E"/>
    <w:rsid w:val="00DB5FE8"/>
    <w:rsid w:val="00DC5298"/>
    <w:rsid w:val="00DC7E6A"/>
    <w:rsid w:val="00DD31D7"/>
    <w:rsid w:val="00DD73C5"/>
    <w:rsid w:val="00DE0CF3"/>
    <w:rsid w:val="00DE2498"/>
    <w:rsid w:val="00DE38FD"/>
    <w:rsid w:val="00DE615F"/>
    <w:rsid w:val="00DF1E01"/>
    <w:rsid w:val="00DF69DE"/>
    <w:rsid w:val="00E016F9"/>
    <w:rsid w:val="00E01F50"/>
    <w:rsid w:val="00E04D14"/>
    <w:rsid w:val="00E06B1E"/>
    <w:rsid w:val="00E06F03"/>
    <w:rsid w:val="00E104BB"/>
    <w:rsid w:val="00E10553"/>
    <w:rsid w:val="00E205F7"/>
    <w:rsid w:val="00E219E9"/>
    <w:rsid w:val="00E21C2C"/>
    <w:rsid w:val="00E23D46"/>
    <w:rsid w:val="00E2573F"/>
    <w:rsid w:val="00E260DB"/>
    <w:rsid w:val="00E30255"/>
    <w:rsid w:val="00E321DA"/>
    <w:rsid w:val="00E35FF7"/>
    <w:rsid w:val="00E41681"/>
    <w:rsid w:val="00E54137"/>
    <w:rsid w:val="00E545E1"/>
    <w:rsid w:val="00E650A7"/>
    <w:rsid w:val="00E661F3"/>
    <w:rsid w:val="00E81452"/>
    <w:rsid w:val="00E81EB2"/>
    <w:rsid w:val="00E82075"/>
    <w:rsid w:val="00EA009C"/>
    <w:rsid w:val="00EA0416"/>
    <w:rsid w:val="00EA388B"/>
    <w:rsid w:val="00EB1736"/>
    <w:rsid w:val="00EB24A1"/>
    <w:rsid w:val="00EB45A5"/>
    <w:rsid w:val="00EC47B4"/>
    <w:rsid w:val="00EC72B3"/>
    <w:rsid w:val="00ED3AE8"/>
    <w:rsid w:val="00ED5550"/>
    <w:rsid w:val="00EE40CB"/>
    <w:rsid w:val="00EF73B2"/>
    <w:rsid w:val="00EF790A"/>
    <w:rsid w:val="00F00991"/>
    <w:rsid w:val="00F0366E"/>
    <w:rsid w:val="00F15764"/>
    <w:rsid w:val="00F16DBD"/>
    <w:rsid w:val="00F367A1"/>
    <w:rsid w:val="00F41D9E"/>
    <w:rsid w:val="00F47CD1"/>
    <w:rsid w:val="00F501EA"/>
    <w:rsid w:val="00F52C64"/>
    <w:rsid w:val="00F56FD8"/>
    <w:rsid w:val="00F74398"/>
    <w:rsid w:val="00F7444D"/>
    <w:rsid w:val="00F74717"/>
    <w:rsid w:val="00F75F61"/>
    <w:rsid w:val="00F836EB"/>
    <w:rsid w:val="00F87857"/>
    <w:rsid w:val="00F90A1E"/>
    <w:rsid w:val="00F931E6"/>
    <w:rsid w:val="00F97F7E"/>
    <w:rsid w:val="00FA378A"/>
    <w:rsid w:val="00FA5F7F"/>
    <w:rsid w:val="00FB11A3"/>
    <w:rsid w:val="00FB653B"/>
    <w:rsid w:val="00FB6F15"/>
    <w:rsid w:val="00FB7655"/>
    <w:rsid w:val="00FD1239"/>
    <w:rsid w:val="00FD1444"/>
    <w:rsid w:val="00FD20BD"/>
    <w:rsid w:val="00FD516B"/>
    <w:rsid w:val="00FE0150"/>
    <w:rsid w:val="00FE0655"/>
    <w:rsid w:val="00FE5404"/>
    <w:rsid w:val="00FE7F2A"/>
    <w:rsid w:val="00FE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F875"/>
  <w15:chartTrackingRefBased/>
  <w15:docId w15:val="{2D685330-6627-4B91-8362-6AD4349F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07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7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7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7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7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7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7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7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7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7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7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7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7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7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7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7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7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7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7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7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7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7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7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7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7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7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7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75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C07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A5FEE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DD31D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31D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D476A"/>
    <w:rPr>
      <w:color w:val="96607D" w:themeColor="followedHyperlink"/>
      <w:u w:val="single"/>
    </w:rPr>
  </w:style>
  <w:style w:type="paragraph" w:customStyle="1" w:styleId="Pa4">
    <w:name w:val="Pa4"/>
    <w:basedOn w:val="Default"/>
    <w:next w:val="Default"/>
    <w:uiPriority w:val="99"/>
    <w:rsid w:val="008718DE"/>
    <w:pPr>
      <w:spacing w:line="221" w:lineRule="atLeast"/>
    </w:pPr>
    <w:rPr>
      <w:rFonts w:ascii="Twinkl SemiBold" w:hAnsi="Twinkl SemiBold" w:cstheme="minorBidi"/>
      <w:color w:val="auto"/>
      <w14:ligatures w14:val="standardContextual"/>
    </w:rPr>
  </w:style>
  <w:style w:type="paragraph" w:customStyle="1" w:styleId="Pa2">
    <w:name w:val="Pa2"/>
    <w:basedOn w:val="Default"/>
    <w:next w:val="Default"/>
    <w:uiPriority w:val="99"/>
    <w:rsid w:val="008258E1"/>
    <w:pPr>
      <w:spacing w:line="181" w:lineRule="atLeast"/>
    </w:pPr>
    <w:rPr>
      <w:rFonts w:ascii="Twinkl" w:hAnsi="Twinkl" w:cstheme="minorBidi"/>
      <w:color w:val="auto"/>
      <w14:ligatures w14:val="standardContextual"/>
    </w:rPr>
  </w:style>
  <w:style w:type="paragraph" w:customStyle="1" w:styleId="Pa3">
    <w:name w:val="Pa3"/>
    <w:basedOn w:val="Default"/>
    <w:next w:val="Default"/>
    <w:uiPriority w:val="99"/>
    <w:rsid w:val="002D7920"/>
    <w:pPr>
      <w:spacing w:line="181" w:lineRule="atLeast"/>
    </w:pPr>
    <w:rPr>
      <w:rFonts w:ascii="Twinkl" w:hAnsi="Twinkl" w:cstheme="minorBidi"/>
      <w:color w:val="aut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97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3/Spanish%20Knowledge%20Organiser-%20Time%20to%20Eat!%20Year%203.pdf" TargetMode="External"/><Relationship Id="rId18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4/Spanish%20Knowledge%20Organiser%20-%20Shopping%20-%20Year%204.pdf" TargetMode="External"/><Relationship Id="rId26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5/Spanish%20Knowledge%20Organiser%20-%20Our%20Past%20Year%205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5/Spanish%20Knowledge%20Organiser%20-%20All%20About%20Me%20Year%205.pdf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3/Spanish%20Knowledge%20Organiser-%20My%20Body%20Year%203.pdf" TargetMode="External"/><Relationship Id="rId17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4/Spanish%20Knowledge%20Organiser%20-%20Let's%20Go!%20-%20Year%204.pdf" TargetMode="External"/><Relationship Id="rId25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5/Spanish%20Knowledge%20Organiser%20-%20In%20The%20Classroom%20Year%205.pdf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4/Spanish%20Knowledge%20Organiser%20-%20My%20Town%20-%20Year%204.pdf" TargetMode="External"/><Relationship Id="rId20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4/Spanish%20Knowledge%20Organiser%20-%20Free%20Time%20-%20Year%204.pdf" TargetMode="External"/><Relationship Id="rId29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6/t-mfl-1654005919-spanish-knowledge-organiser-discovering-spain-year-6.pdf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3/Spanish%20Knowledge%20Organiser-%20Meet%20and%20Greet%20Year%203.pdf" TargetMode="External"/><Relationship Id="rId24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5/Spanish%20Knowledge%20Organiser%20-%20My%20World%20Year%205.pdf" TargetMode="External"/><Relationship Id="rId32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6/t-mfl-1664392103-spanish-knowledge-organiser-to-the-next-adventure-year-6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3/Spanish%20Knowledge%20Organiser-%20Tell%20Me%20When%20Year%203.pdf" TargetMode="External"/><Relationship Id="rId23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5/Spanish%20Knowledge%20Organiser%20-%20Eating%20Out%20Year%205.pdf" TargetMode="External"/><Relationship Id="rId28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6/t-mfl-1648742278-spanish-knowledge-organiser-year-6-at-the-shops.pdf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4/Spanish%20Knowledge%20Organiser%20-%20My%20Routine%20-%20Year%204.pdf" TargetMode="External"/><Relationship Id="rId31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6/t-mfl-1660648722-spanish-knowledge-organiser-our-wonderful-world-year-6.pdf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3/Spanish%20Knowledge%20Organiser-%20The%20People%20Around%20Me%20Year%203.pdf" TargetMode="External"/><Relationship Id="rId22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5/Spanish%20Knowledge%20Organiser%20-%20The%20Way%20We%20Look%20Year%205.pdf" TargetMode="External"/><Relationship Id="rId27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6/t-mfl-1648567068-spanish-knowledge-organiser-exploring-a-spanish-town-year-6.pdf" TargetMode="External"/><Relationship Id="rId30" Type="http://schemas.openxmlformats.org/officeDocument/2006/relationships/hyperlink" Target="https://8602326.sharepoint.com/sites/trjteachingshareddrive/documents/8-%20School%20Improvement%20Plan/MFL/Subject%20Leader%20File%202024/5%20-%20Assessment/Key%20Vocabulary%20Sheets/Year%206/t-mfl-1657034809-spanish-knowledge-organiser-at-what-time-year-6.pdf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6KK6NY3JTKCC-849450956-355576</_dlc_DocId>
    <_dlc_DocIdUrl xmlns="7306e3d0-0ae3-4289-81b3-f719923149d7">
      <Url>https://8602326.sharepoint.com/sites/TRJTeachingSharedDrive/_layouts/15/DocIdRedir.aspx?ID=6KK6NY3JTKCC-849450956-355576</Url>
      <Description>6KK6NY3JTKCC-849450956-355576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5" ma:contentTypeDescription="Create a new document." ma:contentTypeScope="" ma:versionID="cc22a440e6b44493ad870bd6943e0613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5d5c16ca7fed74b6b86f0cec09a2b1d4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FDACF6-DBCF-4963-A187-5546C1FE40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EE68CD-5F4F-4A4F-AE11-1B859A77235C}">
  <ds:schemaRefs>
    <ds:schemaRef ds:uri="http://schemas.microsoft.com/office/infopath/2007/PartnerControls"/>
    <ds:schemaRef ds:uri="29bdefce-0881-4b2d-911f-03fd1c1c6f5c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purl.org/dc/terms/"/>
    <ds:schemaRef ds:uri="7306e3d0-0ae3-4289-81b3-f719923149d7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110B899-DAED-4506-A2E4-F0C95D85614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FA8C189-7F1D-409A-876A-A1F972D67D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12</Pages>
  <Words>4392</Words>
  <Characters>25038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Miss C Marston</cp:lastModifiedBy>
  <cp:revision>373</cp:revision>
  <cp:lastPrinted>2024-05-24T11:12:00Z</cp:lastPrinted>
  <dcterms:created xsi:type="dcterms:W3CDTF">2024-05-24T11:52:00Z</dcterms:created>
  <dcterms:modified xsi:type="dcterms:W3CDTF">2024-06-17T19:11:00Z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MediaServiceImageTags">
    <vt:lpwstr/>
  </property>
  <property fmtid="{D5CDD505-2E9C-101B-9397-08002B2CF9AE}" pid="4" name="_dlc_DocIdItemGuid">
    <vt:lpwstr>a1fd12b9-0241-4e40-ba6c-0af99bbec912</vt:lpwstr>
  </property>
</Properties>
</file>